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АДМИНИСТРАЦИЯ ПОСПЕЛИХИНСКОГО РАЙОНА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АЛТАЙСКОГО КРАЯ</w:t>
      </w:r>
    </w:p>
    <w:p w:rsidR="004901D5" w:rsidRPr="00020936" w:rsidRDefault="004901D5" w:rsidP="00A5768F">
      <w:pPr>
        <w:jc w:val="both"/>
        <w:rPr>
          <w:sz w:val="26"/>
          <w:szCs w:val="26"/>
        </w:rPr>
      </w:pPr>
    </w:p>
    <w:p w:rsidR="004901D5" w:rsidRPr="00020936" w:rsidRDefault="004901D5" w:rsidP="00A5768F">
      <w:pPr>
        <w:jc w:val="center"/>
        <w:rPr>
          <w:sz w:val="26"/>
          <w:szCs w:val="26"/>
        </w:rPr>
      </w:pPr>
    </w:p>
    <w:p w:rsidR="004901D5" w:rsidRPr="00954F98" w:rsidRDefault="00C11528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ПРОТОКОЛ</w:t>
      </w:r>
      <w:r w:rsidR="004901D5" w:rsidRPr="00954F98">
        <w:rPr>
          <w:sz w:val="28"/>
          <w:szCs w:val="28"/>
        </w:rPr>
        <w:t xml:space="preserve"> № </w:t>
      </w:r>
      <w:r w:rsidR="007619A2">
        <w:rPr>
          <w:sz w:val="28"/>
          <w:szCs w:val="28"/>
        </w:rPr>
        <w:t>3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заседания комиссии по безопасности</w:t>
      </w:r>
    </w:p>
    <w:p w:rsidR="004901D5" w:rsidRPr="00954F98" w:rsidRDefault="004901D5" w:rsidP="00A5768F">
      <w:pPr>
        <w:jc w:val="center"/>
        <w:rPr>
          <w:sz w:val="28"/>
          <w:szCs w:val="28"/>
        </w:rPr>
      </w:pPr>
      <w:r w:rsidRPr="00954F98">
        <w:rPr>
          <w:sz w:val="28"/>
          <w:szCs w:val="28"/>
        </w:rPr>
        <w:t>дорожного движения</w:t>
      </w:r>
    </w:p>
    <w:p w:rsidR="00422C1F" w:rsidRPr="00954F98" w:rsidRDefault="00422C1F" w:rsidP="00A5768F">
      <w:pPr>
        <w:jc w:val="both"/>
        <w:rPr>
          <w:sz w:val="28"/>
          <w:szCs w:val="28"/>
        </w:rPr>
      </w:pPr>
    </w:p>
    <w:p w:rsidR="004901D5" w:rsidRPr="00954F98" w:rsidRDefault="007619A2" w:rsidP="00A5768F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748CA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2</w:t>
      </w:r>
      <w:r w:rsidR="001711A3" w:rsidRPr="00954F98">
        <w:rPr>
          <w:sz w:val="28"/>
          <w:szCs w:val="28"/>
        </w:rPr>
        <w:t xml:space="preserve"> года</w:t>
      </w:r>
      <w:r w:rsidR="004901D5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ab/>
      </w:r>
      <w:r w:rsidR="00A432EB" w:rsidRPr="00954F98">
        <w:rPr>
          <w:sz w:val="28"/>
          <w:szCs w:val="28"/>
        </w:rPr>
        <w:tab/>
      </w:r>
      <w:r w:rsidR="001711A3" w:rsidRPr="00954F98">
        <w:rPr>
          <w:sz w:val="28"/>
          <w:szCs w:val="28"/>
        </w:rPr>
        <w:t>с</w:t>
      </w:r>
      <w:r w:rsidR="003F777E" w:rsidRPr="00954F98">
        <w:rPr>
          <w:sz w:val="28"/>
          <w:szCs w:val="28"/>
        </w:rPr>
        <w:t>. П</w:t>
      </w:r>
      <w:r w:rsidR="001711A3" w:rsidRPr="00954F98">
        <w:rPr>
          <w:sz w:val="28"/>
          <w:szCs w:val="28"/>
        </w:rPr>
        <w:t>оспелиха</w:t>
      </w:r>
    </w:p>
    <w:p w:rsidR="004901D5" w:rsidRPr="00954F98" w:rsidRDefault="004901D5" w:rsidP="00A5768F">
      <w:pPr>
        <w:ind w:firstLine="851"/>
        <w:jc w:val="both"/>
        <w:rPr>
          <w:sz w:val="28"/>
          <w:szCs w:val="28"/>
        </w:rPr>
      </w:pPr>
    </w:p>
    <w:p w:rsidR="004901D5" w:rsidRPr="00954F98" w:rsidRDefault="00B3317D" w:rsidP="00A5768F">
      <w:pPr>
        <w:jc w:val="both"/>
        <w:rPr>
          <w:sz w:val="28"/>
          <w:szCs w:val="28"/>
        </w:rPr>
      </w:pPr>
      <w:r w:rsidRPr="00954F98">
        <w:rPr>
          <w:sz w:val="28"/>
          <w:szCs w:val="28"/>
        </w:rPr>
        <w:t>Присутство</w:t>
      </w:r>
      <w:r w:rsidR="008F71A2" w:rsidRPr="00954F98">
        <w:rPr>
          <w:sz w:val="28"/>
          <w:szCs w:val="28"/>
        </w:rPr>
        <w:t>вали:</w:t>
      </w:r>
    </w:p>
    <w:p w:rsidR="007C1EEB" w:rsidRPr="00954F98" w:rsidRDefault="007C1EEB" w:rsidP="00A5768F">
      <w:pPr>
        <w:jc w:val="both"/>
        <w:rPr>
          <w:sz w:val="28"/>
          <w:szCs w:val="28"/>
        </w:rPr>
      </w:pPr>
      <w:r w:rsidRPr="00954F98">
        <w:rPr>
          <w:sz w:val="28"/>
          <w:szCs w:val="28"/>
        </w:rPr>
        <w:t>Председатель комиссии по БДД</w:t>
      </w:r>
      <w:r w:rsidRPr="00954F98">
        <w:rPr>
          <w:b/>
          <w:sz w:val="28"/>
          <w:szCs w:val="28"/>
        </w:rPr>
        <w:t xml:space="preserve"> - </w:t>
      </w:r>
      <w:r w:rsidRPr="00954F98">
        <w:rPr>
          <w:sz w:val="28"/>
          <w:szCs w:val="28"/>
        </w:rPr>
        <w:t>глава района Башмаков</w:t>
      </w:r>
      <w:r w:rsidR="002358FF" w:rsidRPr="00954F98">
        <w:rPr>
          <w:sz w:val="28"/>
          <w:szCs w:val="28"/>
        </w:rPr>
        <w:t xml:space="preserve"> И.А.</w:t>
      </w:r>
    </w:p>
    <w:p w:rsidR="007C1EEB" w:rsidRPr="00954F98" w:rsidRDefault="00B738E7" w:rsidP="00A5768F">
      <w:pPr>
        <w:jc w:val="both"/>
        <w:rPr>
          <w:sz w:val="28"/>
          <w:szCs w:val="28"/>
        </w:rPr>
      </w:pPr>
      <w:r w:rsidRPr="00954F98">
        <w:rPr>
          <w:sz w:val="28"/>
          <w:szCs w:val="28"/>
        </w:rPr>
        <w:t>Секретарь комиссии</w:t>
      </w:r>
      <w:r w:rsidR="007C1EEB" w:rsidRPr="00954F98">
        <w:rPr>
          <w:sz w:val="28"/>
          <w:szCs w:val="28"/>
        </w:rPr>
        <w:t xml:space="preserve"> – главный специалист отдела по ЖКХ и транспорту Администрации района </w:t>
      </w:r>
      <w:r w:rsidR="0066119F" w:rsidRPr="00954F98">
        <w:rPr>
          <w:sz w:val="28"/>
          <w:szCs w:val="28"/>
        </w:rPr>
        <w:t>Ларюшкина Е.Г.</w:t>
      </w:r>
    </w:p>
    <w:p w:rsidR="00353519" w:rsidRDefault="008F71A2" w:rsidP="00A5768F">
      <w:pPr>
        <w:jc w:val="both"/>
        <w:rPr>
          <w:sz w:val="28"/>
          <w:szCs w:val="28"/>
        </w:rPr>
      </w:pPr>
      <w:r w:rsidRPr="00954F98">
        <w:rPr>
          <w:sz w:val="28"/>
          <w:szCs w:val="28"/>
        </w:rPr>
        <w:t xml:space="preserve">Члены </w:t>
      </w:r>
      <w:r w:rsidR="00726DA9" w:rsidRPr="00954F98">
        <w:rPr>
          <w:sz w:val="28"/>
          <w:szCs w:val="28"/>
        </w:rPr>
        <w:t>к</w:t>
      </w:r>
      <w:r w:rsidRPr="00954F98">
        <w:rPr>
          <w:sz w:val="28"/>
          <w:szCs w:val="28"/>
        </w:rPr>
        <w:t>омиссии по БДД:</w:t>
      </w:r>
    </w:p>
    <w:p w:rsidR="00F748CA" w:rsidRDefault="00AE6F27" w:rsidP="00F748CA">
      <w:pPr>
        <w:ind w:left="39" w:right="-108"/>
        <w:jc w:val="both"/>
        <w:rPr>
          <w:sz w:val="28"/>
          <w:szCs w:val="28"/>
        </w:rPr>
      </w:pPr>
      <w:r w:rsidRPr="00E72DBD">
        <w:rPr>
          <w:sz w:val="28"/>
          <w:szCs w:val="28"/>
        </w:rPr>
        <w:t>Белоедов Н.Г. - н</w:t>
      </w:r>
      <w:r w:rsidR="00F748CA" w:rsidRPr="00E72DBD">
        <w:rPr>
          <w:sz w:val="28"/>
          <w:szCs w:val="28"/>
        </w:rPr>
        <w:t>ачальник инспекции Госте</w:t>
      </w:r>
      <w:r w:rsidR="00E72DBD" w:rsidRPr="00E72DBD">
        <w:rPr>
          <w:sz w:val="28"/>
          <w:szCs w:val="28"/>
        </w:rPr>
        <w:t>хнадзора Поспелихинского района;</w:t>
      </w:r>
    </w:p>
    <w:p w:rsidR="007619A2" w:rsidRDefault="007619A2" w:rsidP="00761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Жилин Д.В. - </w:t>
      </w:r>
      <w:r w:rsidRPr="00954F98">
        <w:rPr>
          <w:sz w:val="28"/>
          <w:szCs w:val="28"/>
        </w:rPr>
        <w:t>заместитель главы Администрации района по оперативным вопросам;</w:t>
      </w:r>
    </w:p>
    <w:p w:rsidR="007619A2" w:rsidRPr="00D55083" w:rsidRDefault="007619A2" w:rsidP="007619A2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Е.А. – начальник юридического отдела Администрации Поспелихинского района;</w:t>
      </w:r>
    </w:p>
    <w:p w:rsidR="007619A2" w:rsidRPr="00D55083" w:rsidRDefault="007619A2" w:rsidP="007619A2">
      <w:pPr>
        <w:jc w:val="both"/>
        <w:rPr>
          <w:sz w:val="28"/>
          <w:szCs w:val="28"/>
        </w:rPr>
      </w:pPr>
      <w:r w:rsidRPr="00D55083">
        <w:rPr>
          <w:sz w:val="28"/>
          <w:szCs w:val="28"/>
        </w:rPr>
        <w:t>Крысина Л.Ю. – председатель комитета по обр</w:t>
      </w:r>
      <w:r>
        <w:rPr>
          <w:sz w:val="28"/>
          <w:szCs w:val="28"/>
        </w:rPr>
        <w:t>азованию Поспелихинского района.</w:t>
      </w:r>
    </w:p>
    <w:p w:rsidR="008F0DC0" w:rsidRPr="00E72DBD" w:rsidRDefault="007619A2" w:rsidP="00F748CA">
      <w:pPr>
        <w:ind w:left="39" w:right="-108"/>
        <w:jc w:val="both"/>
        <w:rPr>
          <w:sz w:val="28"/>
          <w:szCs w:val="28"/>
        </w:rPr>
      </w:pPr>
      <w:r>
        <w:rPr>
          <w:sz w:val="28"/>
          <w:szCs w:val="28"/>
        </w:rPr>
        <w:t>Канин Н.С</w:t>
      </w:r>
      <w:r w:rsidR="008F0DC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8F0DC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инспектор БДД</w:t>
      </w:r>
      <w:r w:rsidR="008F0DC0" w:rsidRPr="008F0DC0">
        <w:rPr>
          <w:sz w:val="28"/>
          <w:szCs w:val="28"/>
        </w:rPr>
        <w:t xml:space="preserve"> ОГИБДД МО МВД РФ «Поспелихинский»</w:t>
      </w:r>
      <w:r w:rsidR="008F0DC0">
        <w:rPr>
          <w:sz w:val="28"/>
          <w:szCs w:val="28"/>
        </w:rPr>
        <w:t>;</w:t>
      </w:r>
    </w:p>
    <w:p w:rsidR="00A94088" w:rsidRPr="00954F98" w:rsidRDefault="00A346C6" w:rsidP="00A576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муниципальных образований</w:t>
      </w:r>
      <w:r w:rsidR="002358FF" w:rsidRPr="00954F98">
        <w:rPr>
          <w:sz w:val="28"/>
          <w:szCs w:val="28"/>
        </w:rPr>
        <w:t xml:space="preserve"> Поспелихинского района</w:t>
      </w:r>
      <w:r w:rsidR="008F0DC0">
        <w:rPr>
          <w:sz w:val="28"/>
          <w:szCs w:val="28"/>
        </w:rPr>
        <w:t>;</w:t>
      </w:r>
      <w:r w:rsidR="00353519" w:rsidRPr="00954F98">
        <w:rPr>
          <w:sz w:val="28"/>
          <w:szCs w:val="28"/>
        </w:rPr>
        <w:t xml:space="preserve"> </w:t>
      </w:r>
    </w:p>
    <w:p w:rsidR="008F0DC0" w:rsidRPr="00E72DBD" w:rsidRDefault="008F0DC0" w:rsidP="008F0DC0">
      <w:pPr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  <w:r w:rsidR="007619A2">
        <w:rPr>
          <w:sz w:val="28"/>
          <w:szCs w:val="28"/>
        </w:rPr>
        <w:t>Ульрих Т.Н. - заведующая филиалом МДОУ детский сад «Ромашка»</w:t>
      </w:r>
      <w:r>
        <w:rPr>
          <w:sz w:val="28"/>
          <w:szCs w:val="28"/>
        </w:rPr>
        <w:t>.</w:t>
      </w:r>
      <w:r w:rsidR="006932EF">
        <w:rPr>
          <w:sz w:val="28"/>
          <w:szCs w:val="28"/>
        </w:rPr>
        <w:t xml:space="preserve"> Представитель ОАО «РЖД» отсутствовал.</w:t>
      </w:r>
    </w:p>
    <w:p w:rsidR="00B3138A" w:rsidRPr="00B3138A" w:rsidRDefault="00B3138A" w:rsidP="00B3138A">
      <w:pPr>
        <w:jc w:val="both"/>
        <w:rPr>
          <w:sz w:val="28"/>
          <w:szCs w:val="28"/>
        </w:rPr>
      </w:pPr>
    </w:p>
    <w:p w:rsidR="00020936" w:rsidRPr="00E544E3" w:rsidRDefault="00020936" w:rsidP="00A5768F">
      <w:pPr>
        <w:ind w:firstLine="851"/>
        <w:jc w:val="both"/>
        <w:rPr>
          <w:sz w:val="28"/>
          <w:szCs w:val="28"/>
        </w:rPr>
      </w:pPr>
    </w:p>
    <w:p w:rsidR="004901D5" w:rsidRPr="00E544E3" w:rsidRDefault="004901D5" w:rsidP="00A5768F">
      <w:pPr>
        <w:ind w:firstLine="851"/>
        <w:jc w:val="center"/>
        <w:rPr>
          <w:sz w:val="28"/>
          <w:szCs w:val="28"/>
        </w:rPr>
      </w:pPr>
      <w:r w:rsidRPr="00E544E3">
        <w:rPr>
          <w:sz w:val="28"/>
          <w:szCs w:val="28"/>
        </w:rPr>
        <w:t>ПОВЕСТКА ДНЯ</w:t>
      </w:r>
      <w:r w:rsidR="002358FF" w:rsidRPr="00E544E3">
        <w:rPr>
          <w:sz w:val="28"/>
          <w:szCs w:val="28"/>
        </w:rPr>
        <w:t>:</w:t>
      </w:r>
    </w:p>
    <w:p w:rsidR="00C949CC" w:rsidRPr="00E544E3" w:rsidRDefault="00C949CC" w:rsidP="00A5768F">
      <w:pPr>
        <w:ind w:firstLine="851"/>
        <w:jc w:val="both"/>
        <w:rPr>
          <w:sz w:val="28"/>
          <w:szCs w:val="28"/>
        </w:rPr>
      </w:pPr>
    </w:p>
    <w:p w:rsidR="00E72DBD" w:rsidRPr="00E72DBD" w:rsidRDefault="00E2068D" w:rsidP="00E40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17CA">
        <w:rPr>
          <w:sz w:val="28"/>
          <w:szCs w:val="28"/>
        </w:rPr>
        <w:tab/>
      </w:r>
      <w:r w:rsidR="00E72DBD" w:rsidRPr="00E72DBD">
        <w:rPr>
          <w:sz w:val="28"/>
          <w:szCs w:val="28"/>
        </w:rPr>
        <w:t>О состоянии водительской дисциплины, аварийности на транспорте в районе.</w:t>
      </w:r>
    </w:p>
    <w:p w:rsidR="00E72DBD" w:rsidRPr="00E72DBD" w:rsidRDefault="00E72DBD" w:rsidP="00E72DBD">
      <w:pPr>
        <w:jc w:val="both"/>
        <w:rPr>
          <w:sz w:val="28"/>
          <w:szCs w:val="28"/>
        </w:rPr>
      </w:pPr>
      <w:r w:rsidRPr="00E72DBD">
        <w:rPr>
          <w:sz w:val="28"/>
          <w:szCs w:val="28"/>
        </w:rPr>
        <w:t xml:space="preserve">Докладывает </w:t>
      </w:r>
      <w:r w:rsidR="00054D38">
        <w:rPr>
          <w:sz w:val="28"/>
          <w:szCs w:val="28"/>
        </w:rPr>
        <w:t>государственный инспектор БДД</w:t>
      </w:r>
      <w:r w:rsidR="00054D38" w:rsidRPr="008F0DC0">
        <w:rPr>
          <w:sz w:val="28"/>
          <w:szCs w:val="28"/>
        </w:rPr>
        <w:t xml:space="preserve"> ОГИБДД МО МВД РФ «Поспелихинский»</w:t>
      </w:r>
      <w:r>
        <w:rPr>
          <w:sz w:val="28"/>
          <w:szCs w:val="28"/>
        </w:rPr>
        <w:t>.</w:t>
      </w:r>
    </w:p>
    <w:p w:rsidR="00E72DBD" w:rsidRPr="00E72DBD" w:rsidRDefault="00E72DBD" w:rsidP="00E40D87">
      <w:pPr>
        <w:ind w:firstLine="709"/>
        <w:jc w:val="both"/>
        <w:rPr>
          <w:sz w:val="28"/>
          <w:szCs w:val="28"/>
        </w:rPr>
      </w:pPr>
      <w:r w:rsidRPr="00E72DBD">
        <w:rPr>
          <w:sz w:val="28"/>
          <w:szCs w:val="28"/>
        </w:rPr>
        <w:t>2.</w:t>
      </w:r>
      <w:r w:rsidRPr="00E72DBD">
        <w:rPr>
          <w:sz w:val="28"/>
          <w:szCs w:val="28"/>
        </w:rPr>
        <w:tab/>
        <w:t>О состоянии работы по обеспечению безопасности пассажирских перевозок в районе.</w:t>
      </w:r>
    </w:p>
    <w:p w:rsidR="00E72DBD" w:rsidRPr="00E72DBD" w:rsidRDefault="00E72DBD" w:rsidP="00E72DBD">
      <w:pPr>
        <w:jc w:val="both"/>
        <w:rPr>
          <w:sz w:val="28"/>
          <w:szCs w:val="28"/>
        </w:rPr>
      </w:pPr>
      <w:r w:rsidRPr="00E72DBD">
        <w:rPr>
          <w:sz w:val="28"/>
          <w:szCs w:val="28"/>
        </w:rPr>
        <w:t xml:space="preserve">Докладывают: организации, занимающиеся пассажирскими перевозками; ОГИБДД </w:t>
      </w:r>
      <w:r>
        <w:rPr>
          <w:sz w:val="28"/>
          <w:szCs w:val="28"/>
        </w:rPr>
        <w:t>МО МВД России «Поспелихинский».</w:t>
      </w:r>
    </w:p>
    <w:p w:rsidR="00E72DBD" w:rsidRPr="00E72DBD" w:rsidRDefault="00E72DBD" w:rsidP="00E40D87">
      <w:pPr>
        <w:ind w:firstLine="709"/>
        <w:jc w:val="both"/>
        <w:rPr>
          <w:sz w:val="28"/>
          <w:szCs w:val="28"/>
        </w:rPr>
      </w:pPr>
      <w:r w:rsidRPr="00E72DBD">
        <w:rPr>
          <w:sz w:val="28"/>
          <w:szCs w:val="28"/>
        </w:rPr>
        <w:t>3.</w:t>
      </w:r>
      <w:r w:rsidRPr="00E72DBD">
        <w:rPr>
          <w:sz w:val="28"/>
          <w:szCs w:val="28"/>
        </w:rPr>
        <w:tab/>
        <w:t>О состоянии работы по содержанию железнодорожных переездов, виадука в районе и мерах по предупреждению дорожно-транспортных п</w:t>
      </w:r>
      <w:r w:rsidR="00054D38">
        <w:rPr>
          <w:sz w:val="28"/>
          <w:szCs w:val="28"/>
        </w:rPr>
        <w:t>роисшествий на данных объектах</w:t>
      </w:r>
      <w:r w:rsidRPr="00E72DBD">
        <w:rPr>
          <w:sz w:val="28"/>
          <w:szCs w:val="28"/>
        </w:rPr>
        <w:t>.</w:t>
      </w:r>
    </w:p>
    <w:p w:rsidR="00E72DBD" w:rsidRDefault="00E72DBD" w:rsidP="00E72DBD">
      <w:pPr>
        <w:jc w:val="both"/>
        <w:rPr>
          <w:sz w:val="28"/>
          <w:szCs w:val="28"/>
        </w:rPr>
      </w:pPr>
      <w:r w:rsidRPr="00E72DBD">
        <w:rPr>
          <w:sz w:val="28"/>
          <w:szCs w:val="28"/>
        </w:rPr>
        <w:t>Докладывают</w:t>
      </w:r>
      <w:r w:rsidR="00054D38">
        <w:rPr>
          <w:sz w:val="28"/>
          <w:szCs w:val="28"/>
        </w:rPr>
        <w:t>:</w:t>
      </w:r>
      <w:r w:rsidRPr="00E72DBD">
        <w:rPr>
          <w:sz w:val="28"/>
          <w:szCs w:val="28"/>
        </w:rPr>
        <w:t xml:space="preserve"> ОГИБДД МО МВД России «Поспелихинский», ОАО «Р</w:t>
      </w:r>
      <w:r>
        <w:rPr>
          <w:sz w:val="28"/>
          <w:szCs w:val="28"/>
        </w:rPr>
        <w:t>ЖД», администрации сельсоветов.</w:t>
      </w:r>
    </w:p>
    <w:p w:rsidR="00054D38" w:rsidRPr="002A0703" w:rsidRDefault="00054D38" w:rsidP="00054D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</w:t>
      </w:r>
      <w:r>
        <w:rPr>
          <w:sz w:val="28"/>
          <w:szCs w:val="28"/>
        </w:rPr>
        <w:tab/>
      </w:r>
      <w:r w:rsidRPr="002A0703">
        <w:rPr>
          <w:sz w:val="28"/>
          <w:szCs w:val="28"/>
        </w:rPr>
        <w:t>О состоянии детского дорожно-транспортного травматизма в районе и мерах по его предупреждению</w:t>
      </w:r>
      <w:r>
        <w:rPr>
          <w:sz w:val="28"/>
          <w:szCs w:val="28"/>
        </w:rPr>
        <w:t>, разработка комплекса мероприятий на 2022-2023 учебный год.</w:t>
      </w:r>
    </w:p>
    <w:p w:rsidR="00054D38" w:rsidRDefault="00054D38" w:rsidP="00E72DBD">
      <w:pPr>
        <w:jc w:val="both"/>
        <w:rPr>
          <w:sz w:val="28"/>
          <w:szCs w:val="28"/>
        </w:rPr>
      </w:pPr>
      <w:r w:rsidRPr="002A0703">
        <w:rPr>
          <w:sz w:val="28"/>
          <w:szCs w:val="28"/>
        </w:rPr>
        <w:t>Докладыва</w:t>
      </w:r>
      <w:r>
        <w:rPr>
          <w:sz w:val="28"/>
          <w:szCs w:val="28"/>
        </w:rPr>
        <w:t xml:space="preserve">ют: </w:t>
      </w:r>
      <w:r w:rsidRPr="002A0703">
        <w:rPr>
          <w:sz w:val="28"/>
          <w:szCs w:val="28"/>
        </w:rPr>
        <w:t>ОГИБДД МО МВД России «Поспелихинский», комитет по образованию Администрации района.</w:t>
      </w:r>
    </w:p>
    <w:p w:rsidR="00054D38" w:rsidRDefault="00054D38" w:rsidP="00054D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>Письмо ГУ МВД России «Поспелихинский» от 07.09.2022 № 100/4-8969 «Повышение безопасности дорожного движения в осенний период времени».</w:t>
      </w:r>
    </w:p>
    <w:p w:rsidR="00054D38" w:rsidRDefault="00054D38" w:rsidP="00054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Докладывают: </w:t>
      </w:r>
      <w:r w:rsidRPr="002A0703">
        <w:rPr>
          <w:sz w:val="28"/>
          <w:szCs w:val="28"/>
        </w:rPr>
        <w:t>ОГИБДД МО МВД России «Поспелихинский»,</w:t>
      </w:r>
      <w:r>
        <w:rPr>
          <w:sz w:val="28"/>
          <w:szCs w:val="28"/>
        </w:rPr>
        <w:t xml:space="preserve"> главный специалист отдела по ЖКХ и транспорту.</w:t>
      </w:r>
    </w:p>
    <w:p w:rsidR="00054D38" w:rsidRDefault="00054D38" w:rsidP="00054D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sz w:val="28"/>
          <w:szCs w:val="28"/>
        </w:rPr>
        <w:tab/>
        <w:t xml:space="preserve">По письму филиала ОАО «РЖД» от 30.08.2022 № 392 «об </w:t>
      </w:r>
      <w:r w:rsidRPr="0062162E">
        <w:rPr>
          <w:sz w:val="28"/>
          <w:szCs w:val="28"/>
        </w:rPr>
        <w:t>отсутстви</w:t>
      </w:r>
      <w:r>
        <w:rPr>
          <w:sz w:val="28"/>
          <w:szCs w:val="28"/>
        </w:rPr>
        <w:t>и дорожных знаков</w:t>
      </w:r>
      <w:r w:rsidRPr="0062162E">
        <w:rPr>
          <w:sz w:val="28"/>
          <w:szCs w:val="28"/>
        </w:rPr>
        <w:t xml:space="preserve"> приближения к ж/д переезд</w:t>
      </w:r>
      <w:r>
        <w:rPr>
          <w:sz w:val="28"/>
          <w:szCs w:val="28"/>
        </w:rPr>
        <w:t>ам».</w:t>
      </w:r>
    </w:p>
    <w:p w:rsidR="00054D38" w:rsidRPr="00E72DBD" w:rsidRDefault="00054D38" w:rsidP="00E72DBD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Докладывают: ОАО «РЖД» главный специалист отдела по ЖКХ и транспорту.</w:t>
      </w:r>
    </w:p>
    <w:p w:rsidR="00E72DBD" w:rsidRPr="00E72DBD" w:rsidRDefault="00054D38" w:rsidP="00E40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2DBD" w:rsidRPr="00E72DBD">
        <w:rPr>
          <w:sz w:val="28"/>
          <w:szCs w:val="28"/>
        </w:rPr>
        <w:t>.</w:t>
      </w:r>
      <w:r w:rsidR="00E72DBD" w:rsidRPr="00E72DBD">
        <w:rPr>
          <w:sz w:val="28"/>
          <w:szCs w:val="28"/>
        </w:rPr>
        <w:tab/>
        <w:t>Рассмотрение заявлений в районную комиссию по БДД.</w:t>
      </w:r>
    </w:p>
    <w:p w:rsidR="00054D38" w:rsidRPr="00C4633B" w:rsidRDefault="00E72DBD" w:rsidP="00054D38">
      <w:pPr>
        <w:jc w:val="both"/>
        <w:rPr>
          <w:sz w:val="28"/>
          <w:szCs w:val="28"/>
        </w:rPr>
      </w:pPr>
      <w:r w:rsidRPr="00E72DBD">
        <w:rPr>
          <w:sz w:val="28"/>
          <w:szCs w:val="28"/>
        </w:rPr>
        <w:tab/>
      </w:r>
      <w:r w:rsidR="00054D38" w:rsidRPr="00C4633B">
        <w:rPr>
          <w:sz w:val="28"/>
          <w:szCs w:val="28"/>
        </w:rPr>
        <w:t>Заявление заведующей МДОУ детский сад № 5 «Ромашка» об установление дорожных знаков по ограничению скорости движения транспортных средств по ул. Кирзаводской с. Поспелиха в районе детского сада.</w:t>
      </w:r>
    </w:p>
    <w:p w:rsidR="00054D38" w:rsidRPr="00C4633B" w:rsidRDefault="00054D38" w:rsidP="00054D38">
      <w:pPr>
        <w:jc w:val="both"/>
        <w:rPr>
          <w:sz w:val="28"/>
          <w:szCs w:val="28"/>
        </w:rPr>
      </w:pPr>
      <w:r w:rsidRPr="00C4633B">
        <w:rPr>
          <w:sz w:val="28"/>
          <w:szCs w:val="28"/>
        </w:rPr>
        <w:tab/>
        <w:t>Заявление Беда Т.А. о перекрытии проезда между гаражами и многоквартирным домом с. Поспелиха ул. Гончарова 107.</w:t>
      </w:r>
    </w:p>
    <w:p w:rsidR="00054D38" w:rsidRPr="00C4633B" w:rsidRDefault="00054D38" w:rsidP="00054D38">
      <w:pPr>
        <w:jc w:val="both"/>
        <w:rPr>
          <w:sz w:val="28"/>
          <w:szCs w:val="28"/>
        </w:rPr>
      </w:pPr>
      <w:r w:rsidRPr="00C4633B">
        <w:rPr>
          <w:sz w:val="28"/>
          <w:szCs w:val="28"/>
        </w:rPr>
        <w:tab/>
        <w:t>По представлению прокуратуры Поспелихинского района «об устранении нарушений законодательства о порядке рассмотрения обращений граждан».</w:t>
      </w:r>
    </w:p>
    <w:p w:rsidR="00054D38" w:rsidRPr="00C4633B" w:rsidRDefault="00054D38" w:rsidP="00054D38">
      <w:pPr>
        <w:jc w:val="both"/>
        <w:rPr>
          <w:sz w:val="28"/>
          <w:szCs w:val="28"/>
        </w:rPr>
      </w:pPr>
      <w:r w:rsidRPr="00C4633B">
        <w:rPr>
          <w:sz w:val="28"/>
          <w:szCs w:val="28"/>
        </w:rPr>
        <w:tab/>
        <w:t xml:space="preserve">Заявление Клепиковой А.Г., проживающей по адресу с. Поспелиха, пер. М Горького 38. </w:t>
      </w:r>
    </w:p>
    <w:p w:rsidR="00054D38" w:rsidRDefault="00054D38" w:rsidP="00054D38">
      <w:pPr>
        <w:jc w:val="both"/>
        <w:rPr>
          <w:sz w:val="28"/>
          <w:szCs w:val="28"/>
        </w:rPr>
      </w:pPr>
      <w:r w:rsidRPr="00C4633B">
        <w:rPr>
          <w:sz w:val="28"/>
          <w:szCs w:val="28"/>
        </w:rPr>
        <w:tab/>
        <w:t>Заявление Пироговой А.Я., проживающей по адресу с. Поспелиха, ул. Ленинская 68-1 об установлении дорожных знаков ограничения скорости, а также ограничения движения на пересечении пер. Мамонтовского и ул. Ленинской</w:t>
      </w:r>
      <w:r>
        <w:rPr>
          <w:sz w:val="28"/>
          <w:szCs w:val="28"/>
        </w:rPr>
        <w:t>.</w:t>
      </w:r>
    </w:p>
    <w:p w:rsidR="00054D38" w:rsidRPr="002A0703" w:rsidRDefault="00054D38" w:rsidP="00054D38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главный специалист отдела по ЖКХ и транспорту.</w:t>
      </w:r>
    </w:p>
    <w:p w:rsidR="00E017CA" w:rsidRDefault="00E017CA" w:rsidP="00054D38">
      <w:pPr>
        <w:jc w:val="both"/>
        <w:rPr>
          <w:sz w:val="28"/>
          <w:szCs w:val="28"/>
        </w:rPr>
      </w:pPr>
    </w:p>
    <w:p w:rsidR="00A5768F" w:rsidRDefault="00A5768F" w:rsidP="00A5768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A5768F" w:rsidRPr="00E544E3" w:rsidRDefault="00A5768F" w:rsidP="00A5768F">
      <w:pPr>
        <w:ind w:firstLine="851"/>
        <w:jc w:val="center"/>
        <w:rPr>
          <w:sz w:val="28"/>
          <w:szCs w:val="28"/>
        </w:rPr>
      </w:pPr>
    </w:p>
    <w:p w:rsidR="0076236E" w:rsidRDefault="00954F98" w:rsidP="0076236E">
      <w:pPr>
        <w:pStyle w:val="a8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803E26">
        <w:rPr>
          <w:sz w:val="28"/>
          <w:szCs w:val="28"/>
        </w:rPr>
        <w:t xml:space="preserve">По первому </w:t>
      </w:r>
      <w:r w:rsidR="00803E26" w:rsidRPr="00803E26">
        <w:rPr>
          <w:sz w:val="28"/>
          <w:szCs w:val="28"/>
        </w:rPr>
        <w:t>вопросу</w:t>
      </w:r>
      <w:r w:rsidRPr="00803E26">
        <w:rPr>
          <w:sz w:val="28"/>
          <w:szCs w:val="28"/>
        </w:rPr>
        <w:t xml:space="preserve"> докладывал </w:t>
      </w:r>
      <w:r w:rsidR="00054D38">
        <w:rPr>
          <w:sz w:val="28"/>
          <w:szCs w:val="28"/>
        </w:rPr>
        <w:t>государственный инспектор БДД</w:t>
      </w:r>
      <w:r w:rsidR="00054D38" w:rsidRPr="008F0DC0">
        <w:rPr>
          <w:sz w:val="28"/>
          <w:szCs w:val="28"/>
        </w:rPr>
        <w:t xml:space="preserve"> ОГИБДД МО МВД РФ «Поспелихинский»</w:t>
      </w:r>
      <w:r w:rsidR="006612E8">
        <w:rPr>
          <w:sz w:val="28"/>
          <w:szCs w:val="28"/>
        </w:rPr>
        <w:t xml:space="preserve"> Н.С. Канин.</w:t>
      </w:r>
    </w:p>
    <w:p w:rsidR="006612E8" w:rsidRDefault="006612E8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3666">
        <w:rPr>
          <w:sz w:val="28"/>
          <w:szCs w:val="28"/>
        </w:rPr>
        <w:t xml:space="preserve">За </w:t>
      </w:r>
      <w:r>
        <w:rPr>
          <w:sz w:val="28"/>
          <w:szCs w:val="28"/>
        </w:rPr>
        <w:t>истекший период 2022</w:t>
      </w:r>
      <w:r w:rsidRPr="00473666">
        <w:rPr>
          <w:sz w:val="28"/>
          <w:szCs w:val="28"/>
        </w:rPr>
        <w:t xml:space="preserve"> года на обслуживаемой территории зарегистрировано </w:t>
      </w:r>
      <w:r>
        <w:rPr>
          <w:sz w:val="28"/>
          <w:szCs w:val="28"/>
        </w:rPr>
        <w:t>26</w:t>
      </w:r>
      <w:r w:rsidRPr="00473666">
        <w:rPr>
          <w:sz w:val="28"/>
          <w:szCs w:val="28"/>
        </w:rPr>
        <w:t xml:space="preserve"> дорожно-транспортных происшествий (</w:t>
      </w:r>
      <w:r>
        <w:rPr>
          <w:sz w:val="28"/>
          <w:szCs w:val="28"/>
        </w:rPr>
        <w:t>2021</w:t>
      </w:r>
      <w:r w:rsidRPr="00473666">
        <w:rPr>
          <w:sz w:val="28"/>
          <w:szCs w:val="28"/>
        </w:rPr>
        <w:t xml:space="preserve"> - </w:t>
      </w:r>
      <w:r>
        <w:rPr>
          <w:sz w:val="28"/>
          <w:szCs w:val="28"/>
        </w:rPr>
        <w:t>14</w:t>
      </w:r>
      <w:r w:rsidRPr="00473666">
        <w:rPr>
          <w:sz w:val="28"/>
          <w:szCs w:val="28"/>
        </w:rPr>
        <w:t xml:space="preserve">) в которых </w:t>
      </w:r>
      <w:r>
        <w:rPr>
          <w:sz w:val="28"/>
          <w:szCs w:val="28"/>
        </w:rPr>
        <w:t>34</w:t>
      </w:r>
      <w:r w:rsidRPr="0047366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73666">
        <w:rPr>
          <w:sz w:val="28"/>
          <w:szCs w:val="28"/>
        </w:rPr>
        <w:t xml:space="preserve"> получили телесные повреждения различной степени тяжести (</w:t>
      </w:r>
      <w:r>
        <w:rPr>
          <w:sz w:val="28"/>
          <w:szCs w:val="28"/>
        </w:rPr>
        <w:t>2021</w:t>
      </w:r>
      <w:r w:rsidRPr="00473666">
        <w:rPr>
          <w:sz w:val="28"/>
          <w:szCs w:val="28"/>
        </w:rPr>
        <w:t xml:space="preserve"> – </w:t>
      </w:r>
      <w:r>
        <w:rPr>
          <w:sz w:val="28"/>
          <w:szCs w:val="28"/>
        </w:rPr>
        <w:t>25</w:t>
      </w:r>
      <w:r w:rsidRPr="00473666">
        <w:rPr>
          <w:sz w:val="28"/>
          <w:szCs w:val="28"/>
        </w:rPr>
        <w:t xml:space="preserve">), </w:t>
      </w:r>
      <w:r>
        <w:rPr>
          <w:sz w:val="28"/>
          <w:szCs w:val="28"/>
        </w:rPr>
        <w:t>11 человек погибло (2021</w:t>
      </w:r>
      <w:r w:rsidRPr="00473666">
        <w:rPr>
          <w:sz w:val="28"/>
          <w:szCs w:val="28"/>
        </w:rPr>
        <w:t xml:space="preserve"> – </w:t>
      </w:r>
      <w:r>
        <w:rPr>
          <w:sz w:val="28"/>
          <w:szCs w:val="28"/>
        </w:rPr>
        <w:t>6</w:t>
      </w:r>
      <w:r w:rsidRPr="0047366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73666">
        <w:rPr>
          <w:sz w:val="28"/>
          <w:szCs w:val="28"/>
        </w:rPr>
        <w:t xml:space="preserve"> с участием детей </w:t>
      </w:r>
      <w:r>
        <w:rPr>
          <w:sz w:val="28"/>
          <w:szCs w:val="28"/>
        </w:rPr>
        <w:t xml:space="preserve">до 16 лет зарегистрировано 3 ДТП (2021- 4), в котором 3 ребёнка получили телесные повреждения различной степени тяжести (2021 - 4), с участием детей после 16 лет ДТП не зарегистрировано (2021-1). </w:t>
      </w:r>
      <w:r w:rsidRPr="00473666">
        <w:rPr>
          <w:sz w:val="28"/>
          <w:szCs w:val="28"/>
        </w:rPr>
        <w:t xml:space="preserve">В состоянии опьянения </w:t>
      </w:r>
      <w:r>
        <w:rPr>
          <w:sz w:val="28"/>
          <w:szCs w:val="28"/>
        </w:rPr>
        <w:t>зарегистрировано 6</w:t>
      </w:r>
      <w:r w:rsidRPr="00473666">
        <w:rPr>
          <w:sz w:val="28"/>
          <w:szCs w:val="28"/>
        </w:rPr>
        <w:t xml:space="preserve"> ДТП</w:t>
      </w:r>
      <w:r>
        <w:rPr>
          <w:sz w:val="28"/>
          <w:szCs w:val="28"/>
        </w:rPr>
        <w:t>,</w:t>
      </w:r>
      <w:r w:rsidRPr="00473666">
        <w:rPr>
          <w:sz w:val="28"/>
          <w:szCs w:val="28"/>
        </w:rPr>
        <w:t xml:space="preserve"> в котор</w:t>
      </w:r>
      <w:r>
        <w:rPr>
          <w:sz w:val="28"/>
          <w:szCs w:val="28"/>
        </w:rPr>
        <w:t>ых</w:t>
      </w:r>
      <w:r w:rsidRPr="0047366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7366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73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погибло, 11 человек </w:t>
      </w:r>
      <w:r w:rsidRPr="00473666">
        <w:rPr>
          <w:sz w:val="28"/>
          <w:szCs w:val="28"/>
        </w:rPr>
        <w:t>получили телесные повреждения различной степени тяжести</w:t>
      </w:r>
      <w:r>
        <w:rPr>
          <w:sz w:val="28"/>
          <w:szCs w:val="28"/>
        </w:rPr>
        <w:t xml:space="preserve">, (2021- </w:t>
      </w:r>
      <w:r>
        <w:rPr>
          <w:sz w:val="28"/>
          <w:szCs w:val="28"/>
        </w:rPr>
        <w:lastRenderedPageBreak/>
        <w:t>1 ДТП в котором 6 человек получили телесные повреждения различной степени тяжести, погибших не зарегистрировано).</w:t>
      </w:r>
    </w:p>
    <w:p w:rsidR="006612E8" w:rsidRPr="00E70501" w:rsidRDefault="006612E8" w:rsidP="006612E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70501">
        <w:rPr>
          <w:sz w:val="28"/>
          <w:szCs w:val="28"/>
        </w:rPr>
        <w:t>Виды ДТП:</w:t>
      </w:r>
    </w:p>
    <w:p w:rsidR="006612E8" w:rsidRPr="007833C1" w:rsidRDefault="006612E8" w:rsidP="006612E8">
      <w:pPr>
        <w:numPr>
          <w:ilvl w:val="0"/>
          <w:numId w:val="34"/>
        </w:numPr>
        <w:suppressAutoHyphens w:val="0"/>
        <w:rPr>
          <w:sz w:val="28"/>
          <w:szCs w:val="28"/>
        </w:rPr>
      </w:pPr>
      <w:r w:rsidRPr="007833C1">
        <w:rPr>
          <w:sz w:val="28"/>
          <w:szCs w:val="28"/>
        </w:rPr>
        <w:t xml:space="preserve">Столкновение – </w:t>
      </w:r>
      <w:r>
        <w:rPr>
          <w:sz w:val="28"/>
          <w:szCs w:val="28"/>
        </w:rPr>
        <w:t>10</w:t>
      </w:r>
      <w:r w:rsidRPr="007833C1">
        <w:rPr>
          <w:sz w:val="28"/>
          <w:szCs w:val="28"/>
        </w:rPr>
        <w:t>;</w:t>
      </w:r>
    </w:p>
    <w:p w:rsidR="006612E8" w:rsidRDefault="006612E8" w:rsidP="006612E8">
      <w:pPr>
        <w:numPr>
          <w:ilvl w:val="0"/>
          <w:numId w:val="34"/>
        </w:numPr>
        <w:suppressAutoHyphens w:val="0"/>
        <w:rPr>
          <w:sz w:val="28"/>
          <w:szCs w:val="28"/>
        </w:rPr>
      </w:pPr>
      <w:r w:rsidRPr="007833C1">
        <w:rPr>
          <w:sz w:val="28"/>
          <w:szCs w:val="28"/>
        </w:rPr>
        <w:t xml:space="preserve">Наезд </w:t>
      </w:r>
      <w:r>
        <w:rPr>
          <w:sz w:val="28"/>
          <w:szCs w:val="28"/>
        </w:rPr>
        <w:t>на пешехода</w:t>
      </w:r>
      <w:r w:rsidRPr="007833C1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7833C1">
        <w:rPr>
          <w:sz w:val="28"/>
          <w:szCs w:val="28"/>
        </w:rPr>
        <w:t>;</w:t>
      </w:r>
    </w:p>
    <w:p w:rsidR="006612E8" w:rsidRDefault="006612E8" w:rsidP="006612E8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Съезд с дороги – 11; </w:t>
      </w:r>
    </w:p>
    <w:p w:rsidR="006612E8" w:rsidRDefault="006612E8" w:rsidP="006612E8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Опрокидывание – 1;</w:t>
      </w:r>
    </w:p>
    <w:p w:rsidR="006612E8" w:rsidRPr="007833C1" w:rsidRDefault="006612E8" w:rsidP="006612E8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Наезд на велосипедиста – 2</w:t>
      </w:r>
      <w:r w:rsidR="00E70501">
        <w:rPr>
          <w:sz w:val="28"/>
          <w:szCs w:val="28"/>
        </w:rPr>
        <w:t>.</w:t>
      </w:r>
    </w:p>
    <w:p w:rsidR="00E70501" w:rsidRPr="00E70501" w:rsidRDefault="006612E8" w:rsidP="00E70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70501">
        <w:rPr>
          <w:sz w:val="28"/>
          <w:szCs w:val="28"/>
        </w:rPr>
        <w:t>Причинами дорожно-транспортных происшествий являются:</w:t>
      </w:r>
    </w:p>
    <w:p w:rsidR="006612E8" w:rsidRPr="00E70501" w:rsidRDefault="006612E8" w:rsidP="00E70501">
      <w:pPr>
        <w:pStyle w:val="a8"/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70501">
        <w:rPr>
          <w:sz w:val="28"/>
          <w:szCs w:val="28"/>
        </w:rPr>
        <w:t xml:space="preserve">Ходьба вдоль проезжей части попутного направления </w:t>
      </w:r>
      <w:r w:rsidR="00681C80" w:rsidRPr="00E70501">
        <w:rPr>
          <w:sz w:val="28"/>
          <w:szCs w:val="28"/>
        </w:rPr>
        <w:t>вне населённого</w:t>
      </w:r>
      <w:r w:rsidRPr="00E70501">
        <w:rPr>
          <w:sz w:val="28"/>
          <w:szCs w:val="28"/>
        </w:rPr>
        <w:t xml:space="preserve"> пункта при удовлетворительном состоянии обочины – 1; </w:t>
      </w:r>
    </w:p>
    <w:p w:rsidR="006612E8" w:rsidRPr="007833C1" w:rsidRDefault="006612E8" w:rsidP="00E70501">
      <w:pPr>
        <w:numPr>
          <w:ilvl w:val="0"/>
          <w:numId w:val="37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 w:rsidRPr="007833C1">
        <w:rPr>
          <w:sz w:val="28"/>
          <w:szCs w:val="28"/>
        </w:rPr>
        <w:t>Нарушения расположения транспо</w:t>
      </w:r>
      <w:r>
        <w:rPr>
          <w:sz w:val="28"/>
          <w:szCs w:val="28"/>
        </w:rPr>
        <w:t>ртных средств на проезжей части</w:t>
      </w:r>
      <w:r w:rsidRPr="007833C1">
        <w:rPr>
          <w:sz w:val="28"/>
          <w:szCs w:val="28"/>
        </w:rPr>
        <w:t xml:space="preserve">– </w:t>
      </w:r>
      <w:r>
        <w:rPr>
          <w:sz w:val="28"/>
          <w:szCs w:val="28"/>
        </w:rPr>
        <w:t>11</w:t>
      </w:r>
      <w:r w:rsidRPr="007833C1">
        <w:rPr>
          <w:sz w:val="28"/>
          <w:szCs w:val="28"/>
        </w:rPr>
        <w:t>;</w:t>
      </w:r>
    </w:p>
    <w:p w:rsidR="006612E8" w:rsidRDefault="006612E8" w:rsidP="006612E8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 w:rsidRPr="007833C1"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>бокового интервала</w:t>
      </w:r>
      <w:r w:rsidRPr="007833C1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7833C1">
        <w:rPr>
          <w:sz w:val="28"/>
          <w:szCs w:val="28"/>
        </w:rPr>
        <w:t xml:space="preserve">; </w:t>
      </w:r>
    </w:p>
    <w:p w:rsidR="006612E8" w:rsidRDefault="006612E8" w:rsidP="006612E8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Выезд на полосу встречного движения- 3;</w:t>
      </w:r>
    </w:p>
    <w:p w:rsidR="006612E8" w:rsidRDefault="006612E8" w:rsidP="006612E8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скорости конкретным условиям движения – 3;</w:t>
      </w:r>
    </w:p>
    <w:p w:rsidR="006612E8" w:rsidRDefault="006612E8" w:rsidP="006612E8">
      <w:pPr>
        <w:numPr>
          <w:ilvl w:val="0"/>
          <w:numId w:val="3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очередности проезда – 7</w:t>
      </w:r>
      <w:r w:rsidR="00E70501">
        <w:rPr>
          <w:sz w:val="28"/>
          <w:szCs w:val="28"/>
        </w:rPr>
        <w:t>.</w:t>
      </w:r>
    </w:p>
    <w:p w:rsidR="006612E8" w:rsidRPr="00E70501" w:rsidRDefault="00E70501" w:rsidP="006612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612E8" w:rsidRPr="00E70501">
        <w:rPr>
          <w:sz w:val="28"/>
          <w:szCs w:val="28"/>
        </w:rPr>
        <w:t>По местам совершения: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а/д Барнаул – Рубцовск – 12 ДТП (12-8-14)</w:t>
      </w:r>
      <w:r>
        <w:rPr>
          <w:sz w:val="28"/>
          <w:szCs w:val="28"/>
        </w:rPr>
        <w:t>;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а/д Поспелиха – Курья – Третьяково – 4 ДТП (4-1-8)</w:t>
      </w:r>
      <w:r>
        <w:rPr>
          <w:sz w:val="28"/>
          <w:szCs w:val="28"/>
        </w:rPr>
        <w:t>;</w:t>
      </w:r>
      <w:r w:rsidR="006612E8" w:rsidRPr="006D5779">
        <w:rPr>
          <w:sz w:val="28"/>
          <w:szCs w:val="28"/>
        </w:rPr>
        <w:t xml:space="preserve"> 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с. Поспелиха – 4 ДТП (4-0-4)</w:t>
      </w:r>
      <w:r>
        <w:rPr>
          <w:sz w:val="28"/>
          <w:szCs w:val="28"/>
        </w:rPr>
        <w:t>;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подъезд  к п. Ф. Социализма 1 ДТП (1-0-2)</w:t>
      </w:r>
      <w:r>
        <w:rPr>
          <w:sz w:val="28"/>
          <w:szCs w:val="28"/>
        </w:rPr>
        <w:t>;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с. Красноярское 1 ДТП (1-0-1)</w:t>
      </w:r>
      <w:r>
        <w:rPr>
          <w:sz w:val="28"/>
          <w:szCs w:val="28"/>
        </w:rPr>
        <w:t>;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а/д Поспелиха-Новичиха-Волчиха 1 ДТП (1-1-0)</w:t>
      </w:r>
      <w:r>
        <w:rPr>
          <w:sz w:val="28"/>
          <w:szCs w:val="28"/>
        </w:rPr>
        <w:t>;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а/д Поспелиха-Красноярское-Бобково-Рубцовск 1 ДТП (1-0-2)</w:t>
      </w:r>
      <w:r>
        <w:rPr>
          <w:sz w:val="28"/>
          <w:szCs w:val="28"/>
        </w:rPr>
        <w:t>;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подъездная дорога к ферме ООО «Поспелихинский» 1 ДТП (1-0-2)</w:t>
      </w:r>
      <w:r>
        <w:rPr>
          <w:sz w:val="28"/>
          <w:szCs w:val="28"/>
        </w:rPr>
        <w:t>;</w:t>
      </w:r>
    </w:p>
    <w:p w:rsidR="006612E8" w:rsidRPr="006D5779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6D5779">
        <w:rPr>
          <w:sz w:val="28"/>
          <w:szCs w:val="28"/>
        </w:rPr>
        <w:t>подъезд к п. Гавриловский 1 ДТП (1-1-1)</w:t>
      </w:r>
      <w:r>
        <w:rPr>
          <w:sz w:val="28"/>
          <w:szCs w:val="28"/>
        </w:rPr>
        <w:t>.</w:t>
      </w:r>
    </w:p>
    <w:p w:rsidR="006612E8" w:rsidRPr="00E70501" w:rsidRDefault="00E70501" w:rsidP="006612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612E8" w:rsidRPr="00E70501">
        <w:rPr>
          <w:sz w:val="28"/>
          <w:szCs w:val="28"/>
        </w:rPr>
        <w:t xml:space="preserve">Анализ ДТП по времени совершения: </w:t>
      </w:r>
    </w:p>
    <w:p w:rsidR="006612E8" w:rsidRPr="00E05EAC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с 0 до 7 ч.- 2 ДТП</w:t>
      </w:r>
      <w:r>
        <w:rPr>
          <w:sz w:val="28"/>
          <w:szCs w:val="28"/>
        </w:rPr>
        <w:t>;</w:t>
      </w:r>
      <w:r w:rsidR="006612E8" w:rsidRPr="00E05EAC">
        <w:rPr>
          <w:sz w:val="28"/>
          <w:szCs w:val="28"/>
        </w:rPr>
        <w:t xml:space="preserve"> </w:t>
      </w:r>
    </w:p>
    <w:p w:rsidR="006612E8" w:rsidRPr="00E05EAC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с 07 до 11 ч. – 4 ДТП</w:t>
      </w:r>
      <w:r>
        <w:rPr>
          <w:sz w:val="28"/>
          <w:szCs w:val="28"/>
        </w:rPr>
        <w:t>;</w:t>
      </w:r>
    </w:p>
    <w:p w:rsidR="006612E8" w:rsidRPr="00E05EAC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с 11 до 18 ч. - 12 ДТП</w:t>
      </w:r>
      <w:r>
        <w:rPr>
          <w:sz w:val="28"/>
          <w:szCs w:val="28"/>
        </w:rPr>
        <w:t>;</w:t>
      </w:r>
      <w:r w:rsidR="006612E8" w:rsidRPr="00E05EAC">
        <w:rPr>
          <w:sz w:val="28"/>
          <w:szCs w:val="28"/>
        </w:rPr>
        <w:t xml:space="preserve"> </w:t>
      </w:r>
    </w:p>
    <w:p w:rsidR="006612E8" w:rsidRPr="00E05EAC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с 18 до 22 ч. – 5 ДТП</w:t>
      </w:r>
      <w:r>
        <w:rPr>
          <w:sz w:val="28"/>
          <w:szCs w:val="28"/>
        </w:rPr>
        <w:t>;</w:t>
      </w:r>
    </w:p>
    <w:p w:rsidR="006612E8" w:rsidRPr="00E05EAC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с 22 до 24 ч. – 3</w:t>
      </w:r>
      <w:r>
        <w:rPr>
          <w:sz w:val="28"/>
          <w:szCs w:val="28"/>
        </w:rPr>
        <w:t xml:space="preserve"> ДТП.</w:t>
      </w:r>
    </w:p>
    <w:p w:rsidR="006612E8" w:rsidRPr="00E70501" w:rsidRDefault="00E70501" w:rsidP="00661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70501">
        <w:rPr>
          <w:sz w:val="28"/>
          <w:szCs w:val="28"/>
        </w:rPr>
        <w:t xml:space="preserve">Анализ ДТП по дням недели: </w:t>
      </w:r>
    </w:p>
    <w:p w:rsidR="006612E8" w:rsidRPr="00E05EAC" w:rsidRDefault="00E70501" w:rsidP="006612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понедельник - 5 ДТП</w:t>
      </w:r>
      <w:r>
        <w:rPr>
          <w:sz w:val="28"/>
          <w:szCs w:val="28"/>
        </w:rPr>
        <w:t>;</w:t>
      </w:r>
    </w:p>
    <w:p w:rsidR="006612E8" w:rsidRPr="00E05EAC" w:rsidRDefault="00E70501" w:rsidP="006612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вторник - 0 ДТП</w:t>
      </w:r>
      <w:r>
        <w:rPr>
          <w:sz w:val="28"/>
          <w:szCs w:val="28"/>
        </w:rPr>
        <w:t>;</w:t>
      </w:r>
      <w:r w:rsidR="006612E8" w:rsidRPr="00E05EAC">
        <w:rPr>
          <w:sz w:val="28"/>
          <w:szCs w:val="28"/>
        </w:rPr>
        <w:t xml:space="preserve"> </w:t>
      </w:r>
    </w:p>
    <w:p w:rsidR="006612E8" w:rsidRPr="00E05EAC" w:rsidRDefault="00E70501" w:rsidP="006612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среда - 2 ДТП</w:t>
      </w:r>
      <w:r>
        <w:rPr>
          <w:sz w:val="28"/>
          <w:szCs w:val="28"/>
        </w:rPr>
        <w:t>;</w:t>
      </w:r>
    </w:p>
    <w:p w:rsidR="006612E8" w:rsidRPr="00E05EAC" w:rsidRDefault="00E70501" w:rsidP="006612E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четверг - 5 ДТП</w:t>
      </w:r>
      <w:r>
        <w:rPr>
          <w:sz w:val="28"/>
          <w:szCs w:val="28"/>
        </w:rPr>
        <w:t>;</w:t>
      </w:r>
    </w:p>
    <w:p w:rsidR="006612E8" w:rsidRPr="00E05EAC" w:rsidRDefault="00E70501" w:rsidP="006612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пятница - 3</w:t>
      </w:r>
      <w:r>
        <w:rPr>
          <w:sz w:val="28"/>
          <w:szCs w:val="28"/>
        </w:rPr>
        <w:t xml:space="preserve"> ДТП;</w:t>
      </w:r>
    </w:p>
    <w:p w:rsidR="006612E8" w:rsidRPr="00E05EAC" w:rsidRDefault="00E70501" w:rsidP="006612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суббота – 6</w:t>
      </w:r>
      <w:r>
        <w:rPr>
          <w:sz w:val="28"/>
          <w:szCs w:val="28"/>
        </w:rPr>
        <w:t xml:space="preserve"> ДТП;</w:t>
      </w:r>
    </w:p>
    <w:p w:rsidR="006612E8" w:rsidRPr="00E05EAC" w:rsidRDefault="00E70501" w:rsidP="006612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E8" w:rsidRPr="00E05EAC">
        <w:rPr>
          <w:sz w:val="28"/>
          <w:szCs w:val="28"/>
        </w:rPr>
        <w:t>воскресенье - 5 ДТП</w:t>
      </w:r>
      <w:r>
        <w:rPr>
          <w:sz w:val="28"/>
          <w:szCs w:val="28"/>
        </w:rPr>
        <w:t>.</w:t>
      </w:r>
    </w:p>
    <w:p w:rsidR="006612E8" w:rsidRPr="00B52414" w:rsidRDefault="00E70501" w:rsidP="006612E8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6612E8" w:rsidRPr="00B52414">
        <w:rPr>
          <w:sz w:val="28"/>
          <w:szCs w:val="28"/>
        </w:rPr>
        <w:t>При надзоре за дорожным движением сотрудниками ДПС за истекший период 2022 года выявлено</w:t>
      </w:r>
      <w:r w:rsidR="006612E8" w:rsidRPr="00B52414">
        <w:rPr>
          <w:sz w:val="27"/>
          <w:szCs w:val="27"/>
        </w:rPr>
        <w:t xml:space="preserve"> 1861 нарушений ПДД РФ, задержано 80 водителей за управления транспортными средствами лицами, находящимися в состоянии опьянения</w:t>
      </w:r>
      <w:r>
        <w:rPr>
          <w:sz w:val="27"/>
          <w:szCs w:val="27"/>
        </w:rPr>
        <w:t>,</w:t>
      </w:r>
      <w:r w:rsidR="006612E8" w:rsidRPr="00B52414">
        <w:rPr>
          <w:sz w:val="27"/>
          <w:szCs w:val="27"/>
        </w:rPr>
        <w:t xml:space="preserve"> либо отказавшимися от прохождения медицинского </w:t>
      </w:r>
      <w:r w:rsidR="006612E8" w:rsidRPr="00B52414">
        <w:rPr>
          <w:sz w:val="27"/>
          <w:szCs w:val="27"/>
        </w:rPr>
        <w:lastRenderedPageBreak/>
        <w:t>освидетельствования на состояние опьянения, 10 водителей задержано повторно в с</w:t>
      </w:r>
      <w:r>
        <w:rPr>
          <w:sz w:val="27"/>
          <w:szCs w:val="27"/>
        </w:rPr>
        <w:t>остоянии алкогольного опьянения.</w:t>
      </w:r>
      <w:r w:rsidR="006612E8" w:rsidRPr="00B52414"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 w:rsidR="006612E8" w:rsidRPr="00B52414">
        <w:rPr>
          <w:sz w:val="27"/>
          <w:szCs w:val="27"/>
        </w:rPr>
        <w:t xml:space="preserve">озбуждено 10 уголовных дел по ст. 264.1 УК РФ. </w:t>
      </w:r>
      <w:r w:rsidR="00107289">
        <w:rPr>
          <w:sz w:val="27"/>
          <w:szCs w:val="27"/>
        </w:rPr>
        <w:t>Места концентрации дорожно-транспортных происшествий на федеральной и региональных трассах Поспелихинского района отсутствуют.</w:t>
      </w:r>
    </w:p>
    <w:p w:rsidR="00343CED" w:rsidRDefault="00D528EE" w:rsidP="00343CED">
      <w:pPr>
        <w:pStyle w:val="a8"/>
        <w:ind w:left="0" w:firstLine="851"/>
        <w:jc w:val="both"/>
        <w:rPr>
          <w:sz w:val="28"/>
          <w:szCs w:val="28"/>
        </w:rPr>
      </w:pPr>
      <w:r w:rsidRPr="00107289">
        <w:rPr>
          <w:sz w:val="28"/>
          <w:szCs w:val="28"/>
        </w:rPr>
        <w:t>Решили</w:t>
      </w:r>
      <w:r w:rsidR="0076236E" w:rsidRPr="00107289">
        <w:rPr>
          <w:sz w:val="28"/>
          <w:szCs w:val="28"/>
        </w:rPr>
        <w:t>:</w:t>
      </w:r>
      <w:r w:rsidR="0076236E" w:rsidRPr="0076236E">
        <w:rPr>
          <w:sz w:val="28"/>
          <w:szCs w:val="28"/>
        </w:rPr>
        <w:t xml:space="preserve"> Признать работу ОГИБДД МО МВД России «Поспелихинский» удовлетворительной. </w:t>
      </w:r>
      <w:r w:rsidR="0076236E" w:rsidRPr="006779FD">
        <w:rPr>
          <w:sz w:val="28"/>
          <w:szCs w:val="28"/>
        </w:rPr>
        <w:t>Рекомендовать начальнику ОГИБДД МО МВД России Свечникову Д.О. усилить профилактические мероприятия по безопасности дорожного движения в районе</w:t>
      </w:r>
      <w:r w:rsidR="00343CED" w:rsidRPr="006779FD">
        <w:rPr>
          <w:sz w:val="28"/>
          <w:szCs w:val="28"/>
        </w:rPr>
        <w:t>.</w:t>
      </w:r>
      <w:r w:rsidR="00107289">
        <w:rPr>
          <w:sz w:val="28"/>
          <w:szCs w:val="28"/>
        </w:rPr>
        <w:t xml:space="preserve"> Увеличить количество передвижных постов ДПС на федеральной и региональных трассах, проходящих по территории Поспелихинского района.</w:t>
      </w:r>
    </w:p>
    <w:p w:rsidR="00107289" w:rsidRDefault="00255950" w:rsidP="00107289">
      <w:pPr>
        <w:pStyle w:val="a8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A5768F">
        <w:rPr>
          <w:sz w:val="28"/>
          <w:szCs w:val="28"/>
        </w:rPr>
        <w:t xml:space="preserve">По </w:t>
      </w:r>
      <w:r w:rsidR="003A31DB">
        <w:rPr>
          <w:sz w:val="28"/>
          <w:szCs w:val="28"/>
        </w:rPr>
        <w:t>второму</w:t>
      </w:r>
      <w:r w:rsidRPr="00A5768F">
        <w:rPr>
          <w:sz w:val="28"/>
          <w:szCs w:val="28"/>
        </w:rPr>
        <w:t xml:space="preserve"> вопросу </w:t>
      </w:r>
      <w:r w:rsidR="008D333D">
        <w:rPr>
          <w:sz w:val="28"/>
          <w:szCs w:val="28"/>
        </w:rPr>
        <w:t xml:space="preserve">докладывал </w:t>
      </w:r>
      <w:r w:rsidR="00107289">
        <w:rPr>
          <w:sz w:val="28"/>
          <w:szCs w:val="28"/>
        </w:rPr>
        <w:t>государственный инспектор БДД</w:t>
      </w:r>
      <w:r w:rsidR="00107289" w:rsidRPr="008F0DC0">
        <w:rPr>
          <w:sz w:val="28"/>
          <w:szCs w:val="28"/>
        </w:rPr>
        <w:t xml:space="preserve"> ОГИБДД МО МВД РФ «Поспелихинский»</w:t>
      </w:r>
      <w:r w:rsidR="00107289">
        <w:rPr>
          <w:sz w:val="28"/>
          <w:szCs w:val="28"/>
        </w:rPr>
        <w:t xml:space="preserve"> Н.С. Канин.</w:t>
      </w:r>
    </w:p>
    <w:p w:rsidR="0076236E" w:rsidRPr="00343CED" w:rsidRDefault="00107289" w:rsidP="001072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7289">
        <w:rPr>
          <w:sz w:val="28"/>
          <w:szCs w:val="28"/>
        </w:rPr>
        <w:t>Отделением ОГИБДД МО МВД России «Поспелихинский» за истекший период 2022 года организованно и проведено 18 оперативно профилактических мероприятий, по выявлению нарушений нормативных правовых актов в области безопасности дорожного движения при осуществлении пассажирских перевозок, в том числе по пресечению нелегальных перевозок пассажиров. За истекший период сотрудниками ОГИБДД было проверено 51 транспортное средство, из них 49 автобусов, 2 транспортных средства с установленными опознавательными фонарем легкового такси. В отношении водителей автобусов составлено 5 административных материалов за нарушения ПДД РФ, выявлено 4 факта нелегальной перевозки пассажиров, водители транспортных средств привлечены к административной ответственности по ст. 14.1 КоАП РФ.</w:t>
      </w:r>
    </w:p>
    <w:p w:rsidR="00194383" w:rsidRPr="00A5768F" w:rsidRDefault="00D528EE" w:rsidP="00194383">
      <w:pPr>
        <w:ind w:firstLine="709"/>
        <w:jc w:val="both"/>
        <w:rPr>
          <w:sz w:val="28"/>
          <w:szCs w:val="28"/>
        </w:rPr>
      </w:pPr>
      <w:r w:rsidRPr="00A57EF6">
        <w:rPr>
          <w:sz w:val="28"/>
          <w:szCs w:val="28"/>
        </w:rPr>
        <w:t>Решили</w:t>
      </w:r>
      <w:r w:rsidR="00837A96" w:rsidRPr="00A57EF6">
        <w:rPr>
          <w:sz w:val="28"/>
          <w:szCs w:val="28"/>
        </w:rPr>
        <w:t>:</w:t>
      </w:r>
      <w:r w:rsidR="00837A96" w:rsidRPr="00A5768F">
        <w:rPr>
          <w:sz w:val="28"/>
          <w:szCs w:val="28"/>
        </w:rPr>
        <w:t xml:space="preserve"> </w:t>
      </w:r>
      <w:r w:rsidR="00194383" w:rsidRPr="006779FD">
        <w:rPr>
          <w:sz w:val="28"/>
          <w:szCs w:val="28"/>
        </w:rPr>
        <w:t xml:space="preserve">Признать работу ОГИБДД МО МВД России «Поспелихинский» удовлетворительной. Рекомендовать начальнику ОГИБДД МО МВД России Свечникову Д.О. продолжить работы по обеспечению безопасности пассажирских перевозок в районе. </w:t>
      </w:r>
      <w:r w:rsidR="000F767D" w:rsidRPr="006779FD">
        <w:rPr>
          <w:sz w:val="28"/>
          <w:szCs w:val="28"/>
        </w:rPr>
        <w:t>Проводить проверки деятельности предприятий пассажирского транспорта на предмет соблюдения требований безопасности при перевозке пассажиров. Продолжить профилактическую работу с участниками дорожного движения, включая проведение систематических целевых проверок индивидуальных предпринимателей и юридических лиц, осуществляющих перевозки пассажиров общественным транспортом, а также проведение инструктажа водителей данных транспортных средств для обеспечения безопасности вождения общественного транспорта.</w:t>
      </w:r>
      <w:r w:rsidR="00107289">
        <w:rPr>
          <w:sz w:val="28"/>
          <w:szCs w:val="28"/>
        </w:rPr>
        <w:t xml:space="preserve"> Провести профилактическую беседу</w:t>
      </w:r>
      <w:r w:rsidR="00A57EF6">
        <w:rPr>
          <w:sz w:val="28"/>
          <w:szCs w:val="28"/>
        </w:rPr>
        <w:t xml:space="preserve"> с водителем автобуса маршрута «Староалейское-</w:t>
      </w:r>
      <w:r w:rsidR="004F6394">
        <w:rPr>
          <w:sz w:val="28"/>
          <w:szCs w:val="28"/>
        </w:rPr>
        <w:t>Барнаул</w:t>
      </w:r>
      <w:r w:rsidR="00A57EF6">
        <w:rPr>
          <w:sz w:val="28"/>
          <w:szCs w:val="28"/>
        </w:rPr>
        <w:t>» на предмет соблюдения правил БДД и требований к перевозке пассажиров в зимний период.</w:t>
      </w:r>
    </w:p>
    <w:p w:rsidR="00A57EF6" w:rsidRDefault="00F973BB" w:rsidP="00A57EF6">
      <w:pPr>
        <w:pStyle w:val="a8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A57EF6">
        <w:rPr>
          <w:sz w:val="28"/>
          <w:szCs w:val="28"/>
        </w:rPr>
        <w:t xml:space="preserve">По третьему вопросу </w:t>
      </w:r>
      <w:r w:rsidR="00A57EF6" w:rsidRPr="00A57EF6">
        <w:rPr>
          <w:sz w:val="28"/>
          <w:szCs w:val="28"/>
        </w:rPr>
        <w:t xml:space="preserve">и шестому вопросам </w:t>
      </w:r>
      <w:r w:rsidR="008E6DB9" w:rsidRPr="00A57EF6">
        <w:rPr>
          <w:sz w:val="28"/>
          <w:szCs w:val="28"/>
        </w:rPr>
        <w:t>докладывал</w:t>
      </w:r>
      <w:r w:rsidR="009C5A4D" w:rsidRPr="00A57EF6">
        <w:rPr>
          <w:sz w:val="28"/>
          <w:szCs w:val="28"/>
        </w:rPr>
        <w:t>и</w:t>
      </w:r>
      <w:r w:rsidR="008E6DB9" w:rsidRPr="00A57EF6">
        <w:rPr>
          <w:sz w:val="28"/>
          <w:szCs w:val="28"/>
        </w:rPr>
        <w:t xml:space="preserve"> </w:t>
      </w:r>
      <w:r w:rsidR="00A57EF6" w:rsidRPr="00A57EF6">
        <w:rPr>
          <w:sz w:val="28"/>
          <w:szCs w:val="28"/>
        </w:rPr>
        <w:t>государственный инспектор БДД ОГИБДД МО МВД РФ «Поспелихинский» Н.С. Канин, главный специалист отдела по ЖКХ и транспорту Е.Г. Ларюшкина.</w:t>
      </w:r>
    </w:p>
    <w:p w:rsidR="00A57EF6" w:rsidRDefault="00A57EF6" w:rsidP="00A57EF6">
      <w:pPr>
        <w:pStyle w:val="a8"/>
        <w:ind w:left="0" w:firstLine="851"/>
        <w:jc w:val="both"/>
        <w:rPr>
          <w:sz w:val="28"/>
          <w:szCs w:val="28"/>
        </w:rPr>
      </w:pPr>
      <w:r w:rsidRPr="00A57EF6">
        <w:rPr>
          <w:sz w:val="28"/>
          <w:szCs w:val="28"/>
        </w:rPr>
        <w:t xml:space="preserve">На территории Поспелихинского района имеется 1 путепровод и 4 ж/д переезда. 3 регулируемых переезда, принадлежат ОАО РЖД. Это ж/д </w:t>
      </w:r>
      <w:r w:rsidRPr="00A57EF6">
        <w:rPr>
          <w:sz w:val="28"/>
          <w:szCs w:val="28"/>
        </w:rPr>
        <w:lastRenderedPageBreak/>
        <w:t>переезды: станция «Озимая» 464 км.; станция «За урожай» 448 км.; с.</w:t>
      </w:r>
      <w:r w:rsidR="00681C80">
        <w:rPr>
          <w:sz w:val="28"/>
          <w:szCs w:val="28"/>
        </w:rPr>
        <w:t xml:space="preserve"> </w:t>
      </w:r>
      <w:r w:rsidRPr="00A57EF6">
        <w:rPr>
          <w:sz w:val="28"/>
          <w:szCs w:val="28"/>
        </w:rPr>
        <w:t>Поспелиха 439 км. с дежурным.</w:t>
      </w:r>
    </w:p>
    <w:p w:rsidR="00A57EF6" w:rsidRDefault="00A57EF6" w:rsidP="00A57EF6">
      <w:pPr>
        <w:pStyle w:val="a8"/>
        <w:ind w:left="0" w:firstLine="851"/>
        <w:jc w:val="both"/>
        <w:rPr>
          <w:sz w:val="28"/>
          <w:szCs w:val="28"/>
        </w:rPr>
      </w:pPr>
      <w:r w:rsidRPr="00A57EF6">
        <w:rPr>
          <w:sz w:val="28"/>
          <w:szCs w:val="28"/>
        </w:rPr>
        <w:t>Ж/д переезд ст. Поспелиха 439 км. регулируемый с дежурным оборудован переездной сигнализацией согласно инструкции МПС России, нарушений в оборудовании световой и звуковой сигнализации нет. Настил выполнен из резинокордового материала</w:t>
      </w:r>
      <w:r w:rsidR="00681C80">
        <w:rPr>
          <w:sz w:val="28"/>
          <w:szCs w:val="28"/>
        </w:rPr>
        <w:t>.</w:t>
      </w:r>
      <w:r w:rsidRPr="00A57EF6">
        <w:rPr>
          <w:sz w:val="28"/>
          <w:szCs w:val="28"/>
        </w:rPr>
        <w:t xml:space="preserve"> Переезд с двух сторон обозначен предупреждающими дорожными знаками. Ж/д переезд ст. </w:t>
      </w:r>
      <w:r>
        <w:rPr>
          <w:sz w:val="28"/>
          <w:szCs w:val="28"/>
        </w:rPr>
        <w:t>«</w:t>
      </w:r>
      <w:r w:rsidRPr="00A57EF6">
        <w:rPr>
          <w:sz w:val="28"/>
          <w:szCs w:val="28"/>
        </w:rPr>
        <w:t>За урожай</w:t>
      </w:r>
      <w:r>
        <w:rPr>
          <w:sz w:val="28"/>
          <w:szCs w:val="28"/>
        </w:rPr>
        <w:t>»</w:t>
      </w:r>
      <w:r w:rsidRPr="00A57EF6">
        <w:rPr>
          <w:sz w:val="28"/>
          <w:szCs w:val="28"/>
        </w:rPr>
        <w:t xml:space="preserve"> (Мамонтово) 448 км. </w:t>
      </w:r>
      <w:r>
        <w:rPr>
          <w:sz w:val="28"/>
          <w:szCs w:val="28"/>
        </w:rPr>
        <w:t>н</w:t>
      </w:r>
      <w:r w:rsidRPr="00A57EF6">
        <w:rPr>
          <w:sz w:val="28"/>
          <w:szCs w:val="28"/>
        </w:rPr>
        <w:t xml:space="preserve">ерегулируемый </w:t>
      </w:r>
      <w:r w:rsidRPr="00A57EF6">
        <w:rPr>
          <w:sz w:val="28"/>
          <w:szCs w:val="28"/>
          <w:lang w:val="en-US"/>
        </w:rPr>
        <w:t>IV</w:t>
      </w:r>
      <w:r w:rsidRPr="00A57EF6">
        <w:rPr>
          <w:sz w:val="28"/>
          <w:szCs w:val="28"/>
        </w:rPr>
        <w:t xml:space="preserve"> категории. Переезд оборудован автоматической переездной сигнализацией. Настил находится в исправном состоянии. Ж/д переезд ст. </w:t>
      </w:r>
      <w:r>
        <w:rPr>
          <w:sz w:val="28"/>
          <w:szCs w:val="28"/>
        </w:rPr>
        <w:t>«</w:t>
      </w:r>
      <w:r w:rsidRPr="00A57EF6">
        <w:rPr>
          <w:sz w:val="28"/>
          <w:szCs w:val="28"/>
        </w:rPr>
        <w:t>Озимая</w:t>
      </w:r>
      <w:r>
        <w:rPr>
          <w:sz w:val="28"/>
          <w:szCs w:val="28"/>
        </w:rPr>
        <w:t>»</w:t>
      </w:r>
      <w:r w:rsidRPr="00A57EF6">
        <w:rPr>
          <w:sz w:val="28"/>
          <w:szCs w:val="28"/>
        </w:rPr>
        <w:t xml:space="preserve"> 464 км. нерегулируемый </w:t>
      </w:r>
      <w:r w:rsidRPr="00A57EF6">
        <w:rPr>
          <w:sz w:val="28"/>
          <w:szCs w:val="28"/>
          <w:lang w:val="en-US"/>
        </w:rPr>
        <w:t>IV</w:t>
      </w:r>
      <w:r w:rsidRPr="00A57EF6">
        <w:rPr>
          <w:sz w:val="28"/>
          <w:szCs w:val="28"/>
        </w:rPr>
        <w:t xml:space="preserve"> категории. Переезд оборудован автоматической переездной сигнализацией. </w:t>
      </w:r>
    </w:p>
    <w:p w:rsidR="00A57EF6" w:rsidRDefault="00A57EF6" w:rsidP="006932EF">
      <w:pPr>
        <w:pStyle w:val="a8"/>
        <w:ind w:left="0" w:firstLine="851"/>
        <w:jc w:val="both"/>
        <w:rPr>
          <w:sz w:val="28"/>
          <w:szCs w:val="28"/>
        </w:rPr>
      </w:pPr>
      <w:r w:rsidRPr="00A57EF6">
        <w:rPr>
          <w:bCs/>
          <w:sz w:val="28"/>
          <w:szCs w:val="28"/>
        </w:rPr>
        <w:t>Путепровод</w:t>
      </w:r>
      <w:r w:rsidRPr="00A57EF6">
        <w:rPr>
          <w:b/>
          <w:bCs/>
          <w:sz w:val="28"/>
          <w:szCs w:val="28"/>
        </w:rPr>
        <w:t xml:space="preserve"> </w:t>
      </w:r>
      <w:r w:rsidRPr="00A57EF6">
        <w:rPr>
          <w:bCs/>
          <w:sz w:val="28"/>
          <w:szCs w:val="28"/>
        </w:rPr>
        <w:t>(виадук)</w:t>
      </w:r>
      <w:r w:rsidRPr="00A57EF6">
        <w:rPr>
          <w:b/>
          <w:bCs/>
          <w:sz w:val="28"/>
          <w:szCs w:val="28"/>
        </w:rPr>
        <w:t xml:space="preserve"> </w:t>
      </w:r>
      <w:r w:rsidRPr="00A57EF6">
        <w:rPr>
          <w:sz w:val="28"/>
          <w:szCs w:val="28"/>
        </w:rPr>
        <w:t>расположен на 6 км а/д Поспелиха-Курья-Третьяково, по нему осуществляется движение большого количества транспорта, двигающегося как в с. Поспелиха так и по территориальной дороге «Поспелиха – Курья</w:t>
      </w:r>
      <w:r>
        <w:rPr>
          <w:sz w:val="28"/>
          <w:szCs w:val="28"/>
        </w:rPr>
        <w:t xml:space="preserve"> </w:t>
      </w:r>
      <w:r w:rsidRPr="00A57EF6">
        <w:rPr>
          <w:sz w:val="28"/>
          <w:szCs w:val="28"/>
        </w:rPr>
        <w:t>- Третьяково». Направляющие световозвращающие элементы и ограждения имеются. За истекший период 2022 на территории обслуживания ОГИБДД МО МВД России «Поспелихинский» дорожно-транс</w:t>
      </w:r>
      <w:r w:rsidR="00681C80">
        <w:rPr>
          <w:sz w:val="28"/>
          <w:szCs w:val="28"/>
        </w:rPr>
        <w:t>портных происшествий на железно</w:t>
      </w:r>
      <w:r w:rsidRPr="00A57EF6">
        <w:rPr>
          <w:sz w:val="28"/>
          <w:szCs w:val="28"/>
        </w:rPr>
        <w:t>дорожных переездах не зарегистрировано. В соответствии с Указанием ГУ МВД РФ по АК 1/2959 от 11.02.2022 в период с 21.02.2022 по 06.03.2022 проведено ОПМ «Железнодорожный переезд»</w:t>
      </w:r>
      <w:r w:rsidR="006932EF">
        <w:rPr>
          <w:sz w:val="28"/>
          <w:szCs w:val="28"/>
        </w:rPr>
        <w:t>,</w:t>
      </w:r>
      <w:r w:rsidRPr="00A57EF6">
        <w:rPr>
          <w:sz w:val="28"/>
          <w:szCs w:val="28"/>
        </w:rPr>
        <w:t xml:space="preserve"> выявлено 4 нарушения ПДД</w:t>
      </w:r>
      <w:r w:rsidR="006932EF">
        <w:rPr>
          <w:sz w:val="28"/>
          <w:szCs w:val="28"/>
        </w:rPr>
        <w:t>.</w:t>
      </w:r>
      <w:r w:rsidRPr="00A57EF6">
        <w:rPr>
          <w:sz w:val="28"/>
          <w:szCs w:val="28"/>
        </w:rPr>
        <w:t xml:space="preserve"> </w:t>
      </w:r>
      <w:r w:rsidR="006932EF">
        <w:rPr>
          <w:sz w:val="28"/>
          <w:szCs w:val="28"/>
        </w:rPr>
        <w:t>В</w:t>
      </w:r>
      <w:r w:rsidRPr="00A57EF6">
        <w:rPr>
          <w:sz w:val="28"/>
          <w:szCs w:val="28"/>
        </w:rPr>
        <w:t>одители транспортных средств привлечены к административной ответственности по ч. 2 ст. 12.10 КоАП РФ</w:t>
      </w:r>
      <w:r w:rsidR="006932EF">
        <w:rPr>
          <w:sz w:val="28"/>
          <w:szCs w:val="28"/>
        </w:rPr>
        <w:t>.</w:t>
      </w:r>
      <w:r w:rsidRPr="00A57EF6">
        <w:rPr>
          <w:sz w:val="28"/>
          <w:szCs w:val="28"/>
        </w:rPr>
        <w:t xml:space="preserve"> В настоящее время указанием ГУ МВД РФ по АК 1/19332 от 08.09.2022  в период с 12.09.2022 по 10.10.2022 на территории Поспелихинского района проводится ОПМ «Железнодорожный переезд».</w:t>
      </w:r>
    </w:p>
    <w:p w:rsidR="006932EF" w:rsidRDefault="006932EF" w:rsidP="006932E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Барнаульской дистанции пути напоминает о необходимости соблюдения требований пункта 80 Приказа Минтранса России </w:t>
      </w:r>
      <w:r w:rsidR="00595D62">
        <w:rPr>
          <w:sz w:val="28"/>
          <w:szCs w:val="28"/>
        </w:rPr>
        <w:t>от 31 июля 2015 № 237 «Об утверждении условий эксплуатации железнодорожных переездов»: Содержание, установка и замена дорожных знаков до границ железнодорожных переездов осуществляется владельцем (балансодержателем) этих участков автомобильных дорог. В ходе проведения внеочередного осмотра установлено:</w:t>
      </w:r>
    </w:p>
    <w:p w:rsidR="00595D62" w:rsidRDefault="00595D62" w:rsidP="006932E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железнодорожных переездах 439 км. автодорога по ул. Челюскина с. Поспелиха, 448 км. автодорога с</w:t>
      </w:r>
      <w:r w:rsidR="00C5691F">
        <w:rPr>
          <w:sz w:val="28"/>
          <w:szCs w:val="28"/>
        </w:rPr>
        <w:t>.</w:t>
      </w:r>
      <w:r>
        <w:rPr>
          <w:sz w:val="28"/>
          <w:szCs w:val="28"/>
        </w:rPr>
        <w:t xml:space="preserve"> «За урожай», 464 км. автодорога в с. Озимая, отсутствуют дорожные знаки «Приближение к ж/д переезду» 1.4.4, 1.4.5, 1.4.6 и дорожные знаки 1.2 «Железнодорожный переезд без шлагбаума» с обеих сторон переездов.</w:t>
      </w:r>
    </w:p>
    <w:p w:rsidR="00595D62" w:rsidRDefault="00595D62" w:rsidP="006932E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Ларюшкина Е.Г. </w:t>
      </w:r>
      <w:r w:rsidR="00EE4F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4F61">
        <w:rPr>
          <w:sz w:val="28"/>
          <w:szCs w:val="28"/>
        </w:rPr>
        <w:t>Железнодорожный переезд 439 км.</w:t>
      </w:r>
      <w:r w:rsidR="00C5691F">
        <w:rPr>
          <w:sz w:val="28"/>
          <w:szCs w:val="28"/>
        </w:rPr>
        <w:t xml:space="preserve"> с. Поспелиха находится в границах населенного пункта и является ж/д переездом со шлагбаумом.</w:t>
      </w:r>
      <w:r w:rsidR="00EE4F61">
        <w:rPr>
          <w:sz w:val="28"/>
          <w:szCs w:val="28"/>
        </w:rPr>
        <w:t xml:space="preserve"> </w:t>
      </w:r>
      <w:r w:rsidR="00C5691F">
        <w:rPr>
          <w:sz w:val="28"/>
          <w:szCs w:val="28"/>
        </w:rPr>
        <w:t>Д</w:t>
      </w:r>
      <w:r w:rsidR="00EE4F61">
        <w:rPr>
          <w:sz w:val="28"/>
          <w:szCs w:val="28"/>
        </w:rPr>
        <w:t>орожные знаки «Приближение к ж/д переезду» 1.4.4, 1.4.5, 1.4.6 дополнительное предупреждение о приближении к железнодорожному переезду вне населенных пунктов</w:t>
      </w:r>
      <w:r w:rsidR="00C5691F">
        <w:rPr>
          <w:sz w:val="28"/>
          <w:szCs w:val="28"/>
        </w:rPr>
        <w:t>. Дорожный знак 1.2. «Железнодорожный переезд без шлагбаума».</w:t>
      </w:r>
    </w:p>
    <w:p w:rsidR="00EE4F61" w:rsidRDefault="00A6549B" w:rsidP="0045274A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главы Администрации района по оперативным вопросам Д.В. Жилин – согласно правилам землепользования и застройки муниципальных образований Мамонтовский и </w:t>
      </w:r>
      <w:proofErr w:type="spellStart"/>
      <w:r>
        <w:rPr>
          <w:sz w:val="28"/>
          <w:szCs w:val="28"/>
        </w:rPr>
        <w:t>Озимовский</w:t>
      </w:r>
      <w:proofErr w:type="spellEnd"/>
      <w:r>
        <w:rPr>
          <w:sz w:val="28"/>
          <w:szCs w:val="28"/>
        </w:rPr>
        <w:t xml:space="preserve"> сельсоветы железнодорожные переезды расположены за границей населенных пунктов,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чего установка дорожных знаков «Приближение к ж/д переезду» 1.4.4, 1.4.5, 1.4.6 дополнительное предупреждение о приближении к железнодорожному переезду вне населенных пунктов и 1.2. «Железнодорожный переезд без шлагбаума» является целесообразной.</w:t>
      </w:r>
    </w:p>
    <w:p w:rsidR="00341ACC" w:rsidRDefault="001F550C" w:rsidP="00E04F42">
      <w:pPr>
        <w:ind w:firstLine="709"/>
        <w:jc w:val="both"/>
        <w:rPr>
          <w:sz w:val="28"/>
          <w:szCs w:val="28"/>
        </w:rPr>
      </w:pPr>
      <w:r w:rsidRPr="00557C23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AD6082" w:rsidRPr="006779FD">
        <w:rPr>
          <w:sz w:val="28"/>
          <w:szCs w:val="28"/>
        </w:rPr>
        <w:t>И</w:t>
      </w:r>
      <w:r w:rsidRPr="006779FD">
        <w:rPr>
          <w:sz w:val="28"/>
          <w:szCs w:val="28"/>
        </w:rPr>
        <w:t xml:space="preserve">нформацию принять к сведению. </w:t>
      </w:r>
      <w:r w:rsidR="003606F7" w:rsidRPr="006779FD">
        <w:rPr>
          <w:sz w:val="28"/>
          <w:szCs w:val="28"/>
        </w:rPr>
        <w:t>Рекомендовать начальнику ОГИБДД МО МВД России</w:t>
      </w:r>
      <w:r w:rsidR="00630424" w:rsidRPr="006779FD">
        <w:rPr>
          <w:sz w:val="28"/>
          <w:szCs w:val="28"/>
        </w:rPr>
        <w:t xml:space="preserve"> «Поспелихинский»</w:t>
      </w:r>
      <w:r w:rsidR="003606F7" w:rsidRPr="006779FD">
        <w:rPr>
          <w:sz w:val="28"/>
          <w:szCs w:val="28"/>
        </w:rPr>
        <w:t xml:space="preserve"> Свечникову Д.О. продолжить работу в районе по предупреждению дорожно-транс</w:t>
      </w:r>
      <w:r w:rsidR="00013B3E" w:rsidRPr="006779FD">
        <w:rPr>
          <w:sz w:val="28"/>
          <w:szCs w:val="28"/>
        </w:rPr>
        <w:t>портных происшествий на железно</w:t>
      </w:r>
      <w:r w:rsidR="003606F7" w:rsidRPr="006779FD">
        <w:rPr>
          <w:sz w:val="28"/>
          <w:szCs w:val="28"/>
        </w:rPr>
        <w:t>дорожных переездах</w:t>
      </w:r>
      <w:r w:rsidR="00003E75" w:rsidRPr="006779FD">
        <w:rPr>
          <w:sz w:val="28"/>
          <w:szCs w:val="28"/>
        </w:rPr>
        <w:t>, провести профилактические беседы с водителями автомобильной и автотракторной техники в целях обеспечения безопасности правил проезда через железнодорожные переезды</w:t>
      </w:r>
      <w:r w:rsidR="003606F7" w:rsidRPr="006779FD">
        <w:rPr>
          <w:sz w:val="28"/>
          <w:szCs w:val="28"/>
        </w:rPr>
        <w:t xml:space="preserve">. </w:t>
      </w:r>
    </w:p>
    <w:p w:rsidR="00503A9C" w:rsidRDefault="00072DD3" w:rsidP="00503A9C">
      <w:pPr>
        <w:ind w:firstLine="709"/>
        <w:jc w:val="both"/>
        <w:rPr>
          <w:sz w:val="28"/>
          <w:szCs w:val="28"/>
        </w:rPr>
      </w:pPr>
      <w:r w:rsidRPr="006779FD">
        <w:rPr>
          <w:sz w:val="28"/>
          <w:szCs w:val="28"/>
        </w:rPr>
        <w:t xml:space="preserve">Главному специалисту отдела по ЖКХ и транспорту Е.Г. Ларюшкиной </w:t>
      </w:r>
      <w:r w:rsidR="0045274A">
        <w:rPr>
          <w:sz w:val="28"/>
          <w:szCs w:val="28"/>
        </w:rPr>
        <w:t xml:space="preserve">направить письмо в ОАО «РЖД» о нецелесообразности установки </w:t>
      </w:r>
      <w:proofErr w:type="gramStart"/>
      <w:r w:rsidR="00A6549B">
        <w:rPr>
          <w:sz w:val="28"/>
          <w:szCs w:val="28"/>
        </w:rPr>
        <w:t>в</w:t>
      </w:r>
      <w:proofErr w:type="gramEnd"/>
      <w:r w:rsidR="00A6549B">
        <w:rPr>
          <w:sz w:val="28"/>
          <w:szCs w:val="28"/>
        </w:rPr>
        <w:t xml:space="preserve"> </w:t>
      </w:r>
      <w:proofErr w:type="gramStart"/>
      <w:r w:rsidR="00A6549B">
        <w:rPr>
          <w:sz w:val="28"/>
          <w:szCs w:val="28"/>
        </w:rPr>
        <w:t>с</w:t>
      </w:r>
      <w:proofErr w:type="gramEnd"/>
      <w:r w:rsidR="00A6549B">
        <w:rPr>
          <w:sz w:val="28"/>
          <w:szCs w:val="28"/>
        </w:rPr>
        <w:t xml:space="preserve">. Поспелиха </w:t>
      </w:r>
      <w:r w:rsidR="0045274A">
        <w:rPr>
          <w:sz w:val="28"/>
          <w:szCs w:val="28"/>
        </w:rPr>
        <w:t>дорожных знаков «Приближение к ж/д переезду» 1.4.4, 1.4.5, 1.4.6 дополнительное предупреждение о приближении к железнодорожному переезду вне населенных пунктов</w:t>
      </w:r>
      <w:r w:rsidR="00A6549B">
        <w:rPr>
          <w:sz w:val="28"/>
          <w:szCs w:val="28"/>
        </w:rPr>
        <w:t xml:space="preserve"> и 1.2. «Железнодорожный переезд без шлагбаума»</w:t>
      </w:r>
      <w:r w:rsidR="0045274A">
        <w:rPr>
          <w:sz w:val="28"/>
          <w:szCs w:val="28"/>
        </w:rPr>
        <w:t xml:space="preserve">, так как </w:t>
      </w:r>
      <w:r w:rsidR="00A6549B">
        <w:rPr>
          <w:sz w:val="28"/>
          <w:szCs w:val="28"/>
        </w:rPr>
        <w:t>это будет нарушением правил ПДД муниципального образования Поспелихинского Центрального сельсовета.</w:t>
      </w:r>
    </w:p>
    <w:p w:rsidR="00A6549B" w:rsidRPr="00557C23" w:rsidRDefault="00557C23" w:rsidP="00503A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Озимовского</w:t>
      </w:r>
      <w:proofErr w:type="spellEnd"/>
      <w:r>
        <w:rPr>
          <w:sz w:val="28"/>
          <w:szCs w:val="28"/>
        </w:rPr>
        <w:t xml:space="preserve"> сельсовета С.А. Костюку, главе </w:t>
      </w:r>
      <w:proofErr w:type="gramStart"/>
      <w:r>
        <w:rPr>
          <w:sz w:val="28"/>
          <w:szCs w:val="28"/>
        </w:rPr>
        <w:t>Мамонтовского</w:t>
      </w:r>
      <w:proofErr w:type="gramEnd"/>
      <w:r>
        <w:rPr>
          <w:sz w:val="28"/>
          <w:szCs w:val="28"/>
        </w:rPr>
        <w:t xml:space="preserve"> сельсовета Т.В. Букиной при отсутствии установить дорожные знаки «Приближение к ж/д переезду» 1.4.4, 1.4.5, 1.4.6 дополнительное предупреждение о приближении к железнодорожному переезду вне населенных пунктов и 1.2. «Железнодорожный переезд без шлагбаума» с двух сторон перед железнодорожным переездом в срок не позднее </w:t>
      </w:r>
      <w:r w:rsidRPr="00557C23">
        <w:rPr>
          <w:b/>
          <w:sz w:val="28"/>
          <w:szCs w:val="28"/>
        </w:rPr>
        <w:t>01.12.2022 года.</w:t>
      </w:r>
    </w:p>
    <w:p w:rsidR="00D45420" w:rsidRDefault="00503A9C" w:rsidP="00D45420">
      <w:pPr>
        <w:pStyle w:val="a8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четвертому вопросу </w:t>
      </w:r>
      <w:r w:rsidRPr="00503A9C">
        <w:rPr>
          <w:sz w:val="28"/>
          <w:szCs w:val="28"/>
        </w:rPr>
        <w:t>докладывал</w:t>
      </w:r>
      <w:r>
        <w:rPr>
          <w:sz w:val="28"/>
          <w:szCs w:val="28"/>
        </w:rPr>
        <w:t>и:</w:t>
      </w:r>
      <w:r w:rsidRPr="00503A9C">
        <w:rPr>
          <w:sz w:val="28"/>
          <w:szCs w:val="28"/>
        </w:rPr>
        <w:t xml:space="preserve"> </w:t>
      </w:r>
      <w:r w:rsidR="00663024" w:rsidRPr="00503A9C">
        <w:rPr>
          <w:sz w:val="28"/>
          <w:szCs w:val="28"/>
        </w:rPr>
        <w:t>государственный инспектор БДД ОГИБДД МО МВД РФ «Поспелихинский»</w:t>
      </w:r>
      <w:r w:rsidR="00663024">
        <w:rPr>
          <w:sz w:val="28"/>
          <w:szCs w:val="28"/>
        </w:rPr>
        <w:t xml:space="preserve"> Н.С. Канин</w:t>
      </w:r>
      <w:r w:rsidR="00663024" w:rsidRPr="00503A9C">
        <w:rPr>
          <w:sz w:val="28"/>
          <w:szCs w:val="28"/>
        </w:rPr>
        <w:t>,</w:t>
      </w:r>
      <w:r w:rsidRPr="00503A9C">
        <w:rPr>
          <w:sz w:val="28"/>
          <w:szCs w:val="28"/>
        </w:rPr>
        <w:t xml:space="preserve"> председатель комитета по образованию Поспелихинского района Л.Ю.</w:t>
      </w:r>
      <w:r>
        <w:rPr>
          <w:sz w:val="28"/>
          <w:szCs w:val="28"/>
        </w:rPr>
        <w:t xml:space="preserve"> Крысина.</w:t>
      </w:r>
    </w:p>
    <w:p w:rsidR="00D45420" w:rsidRPr="00D45420" w:rsidRDefault="00D45420" w:rsidP="00D45420">
      <w:pPr>
        <w:pStyle w:val="a8"/>
        <w:ind w:left="0" w:firstLine="851"/>
        <w:jc w:val="both"/>
        <w:rPr>
          <w:sz w:val="28"/>
          <w:szCs w:val="28"/>
        </w:rPr>
      </w:pPr>
      <w:r w:rsidRPr="00D45420">
        <w:rPr>
          <w:sz w:val="28"/>
          <w:szCs w:val="28"/>
        </w:rPr>
        <w:t xml:space="preserve">Основная цель профилактики дорожно-транспортного травматизма –сохранение жизни и здоровья подрастающего поколения, создание условий для обучения детей правилам дорожного движения, что в свою очередь будет способствовать снижению уровня детского дорожно-транспортного травматизма. </w:t>
      </w:r>
    </w:p>
    <w:p w:rsidR="00D45420" w:rsidRDefault="00D45420" w:rsidP="00D45420">
      <w:pPr>
        <w:pStyle w:val="a9"/>
        <w:tabs>
          <w:tab w:val="left" w:pos="5387"/>
        </w:tabs>
        <w:spacing w:after="0"/>
        <w:ind w:left="0" w:firstLine="851"/>
        <w:jc w:val="both"/>
        <w:rPr>
          <w:color w:val="FF0000"/>
          <w:sz w:val="28"/>
          <w:szCs w:val="28"/>
        </w:rPr>
      </w:pPr>
      <w:r w:rsidRPr="00D45420">
        <w:rPr>
          <w:sz w:val="28"/>
          <w:szCs w:val="28"/>
        </w:rPr>
        <w:t>За истекший период 2022 года на обслуживаемой территории с участием детей до 16 лет зарегистрировано 3 ДТП</w:t>
      </w:r>
      <w:r>
        <w:rPr>
          <w:sz w:val="28"/>
          <w:szCs w:val="28"/>
        </w:rPr>
        <w:t>,</w:t>
      </w:r>
      <w:r w:rsidRPr="00D45420">
        <w:rPr>
          <w:sz w:val="28"/>
          <w:szCs w:val="28"/>
        </w:rPr>
        <w:t xml:space="preserve"> в которых 3 ребенка получили телесные повреждения различной степени тяжести (2021 4-1-4), с участием детей после 16 лет ДТП не зарегистрировано (2021 1-0-1). Из всех зарегистрированных ДТП 2 ребенка, получившие телесные повреждения различной степени тяжести, проживают за пределами Поспелихинского района, находились в салонах автомобиля в качестве пассажиров.</w:t>
      </w:r>
    </w:p>
    <w:p w:rsidR="00D45420" w:rsidRPr="00D45420" w:rsidRDefault="00D45420" w:rsidP="00D45420">
      <w:pPr>
        <w:pStyle w:val="a9"/>
        <w:tabs>
          <w:tab w:val="left" w:pos="5387"/>
        </w:tabs>
        <w:spacing w:after="0"/>
        <w:ind w:left="0" w:firstLine="851"/>
        <w:jc w:val="both"/>
        <w:rPr>
          <w:color w:val="FF0000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>Основными причинами ДТП с участием детей являются:</w:t>
      </w:r>
    </w:p>
    <w:p w:rsidR="00D45420" w:rsidRPr="00D45420" w:rsidRDefault="00D45420" w:rsidP="00D454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D45420">
        <w:rPr>
          <w:color w:val="000000" w:themeColor="text1"/>
          <w:sz w:val="28"/>
          <w:szCs w:val="28"/>
        </w:rPr>
        <w:t>-нарушение водителями транспортных средств правил перевозки детей, состояние алкогольного опьянени</w:t>
      </w:r>
      <w:r>
        <w:rPr>
          <w:color w:val="000000" w:themeColor="text1"/>
          <w:sz w:val="28"/>
          <w:szCs w:val="28"/>
        </w:rPr>
        <w:t>я</w:t>
      </w:r>
      <w:r w:rsidRPr="00D45420">
        <w:rPr>
          <w:color w:val="000000" w:themeColor="text1"/>
          <w:sz w:val="28"/>
          <w:szCs w:val="28"/>
        </w:rPr>
        <w:t xml:space="preserve">. </w:t>
      </w:r>
    </w:p>
    <w:p w:rsidR="00D45420" w:rsidRDefault="00D45420" w:rsidP="00D45420">
      <w:pPr>
        <w:ind w:firstLine="851"/>
        <w:jc w:val="both"/>
        <w:rPr>
          <w:color w:val="000000" w:themeColor="text1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>Сотрудниками ОГИБДД еженедельно выявляются несовершеннолетние, которые нарушают правила дорожного движения РФ</w:t>
      </w:r>
      <w:r>
        <w:rPr>
          <w:color w:val="000000" w:themeColor="text1"/>
          <w:sz w:val="28"/>
          <w:szCs w:val="28"/>
        </w:rPr>
        <w:t>.</w:t>
      </w:r>
      <w:r w:rsidRPr="00D454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О</w:t>
      </w:r>
      <w:r w:rsidRPr="00D45420">
        <w:rPr>
          <w:color w:val="000000" w:themeColor="text1"/>
          <w:sz w:val="28"/>
          <w:szCs w:val="28"/>
        </w:rPr>
        <w:t xml:space="preserve">сновными нарушениями несовершеннолетних являются: </w:t>
      </w:r>
    </w:p>
    <w:p w:rsidR="00D45420" w:rsidRDefault="00D45420" w:rsidP="00D45420">
      <w:pPr>
        <w:ind w:firstLine="851"/>
        <w:jc w:val="both"/>
        <w:rPr>
          <w:color w:val="000000" w:themeColor="text1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>- переход проезжей части в неустановленном месте, перед близко идущ</w:t>
      </w:r>
      <w:r>
        <w:rPr>
          <w:color w:val="000000" w:themeColor="text1"/>
          <w:sz w:val="28"/>
          <w:szCs w:val="28"/>
        </w:rPr>
        <w:t>и</w:t>
      </w:r>
      <w:r w:rsidRPr="00D45420">
        <w:rPr>
          <w:color w:val="000000" w:themeColor="text1"/>
          <w:sz w:val="28"/>
          <w:szCs w:val="28"/>
        </w:rPr>
        <w:t xml:space="preserve">м или приближающимся транспортом; </w:t>
      </w:r>
    </w:p>
    <w:p w:rsidR="00D45420" w:rsidRDefault="00D45420" w:rsidP="00D45420">
      <w:pPr>
        <w:ind w:firstLine="851"/>
        <w:jc w:val="both"/>
        <w:rPr>
          <w:color w:val="000000" w:themeColor="text1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 xml:space="preserve">- езда на велосипеде по проезжей части, недостигших 14 летнего возраста; </w:t>
      </w:r>
    </w:p>
    <w:p w:rsidR="00D45420" w:rsidRDefault="00D45420" w:rsidP="00D45420">
      <w:pPr>
        <w:ind w:firstLine="851"/>
        <w:jc w:val="both"/>
        <w:rPr>
          <w:color w:val="000000" w:themeColor="text1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 xml:space="preserve">- езда на самокатах и роликах по проезжей части; </w:t>
      </w:r>
    </w:p>
    <w:p w:rsidR="00D45420" w:rsidRDefault="00D45420" w:rsidP="00D45420">
      <w:pPr>
        <w:ind w:firstLine="851"/>
        <w:jc w:val="both"/>
        <w:rPr>
          <w:color w:val="000000" w:themeColor="text1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 xml:space="preserve">- управление транспортными средствами (мопедом, автомобилем) не имея права управления транспортными средствами; </w:t>
      </w:r>
    </w:p>
    <w:p w:rsidR="00D45420" w:rsidRDefault="00D45420" w:rsidP="00D45420">
      <w:pPr>
        <w:ind w:firstLine="851"/>
        <w:jc w:val="both"/>
        <w:rPr>
          <w:color w:val="000000" w:themeColor="text1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 xml:space="preserve">- ходьба по краю проезжей части по ходу движения транспортных средств, без сопровождения взрослых и без световозвращающих элементов на одежде, неисполнение обязанностей пассажира. </w:t>
      </w:r>
    </w:p>
    <w:p w:rsidR="00D45420" w:rsidRPr="00D45420" w:rsidRDefault="00D45420" w:rsidP="00D45420">
      <w:pPr>
        <w:ind w:firstLine="851"/>
        <w:jc w:val="both"/>
        <w:rPr>
          <w:color w:val="000000" w:themeColor="text1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 xml:space="preserve">В основном эти нарушения по вине родителей, которые разрешают несовершеннолетним кататься на велосипедах, передают управление транспортными средствами несовершеннолетним. </w:t>
      </w:r>
    </w:p>
    <w:p w:rsidR="00D45420" w:rsidRPr="00D45420" w:rsidRDefault="00D45420" w:rsidP="00D45420">
      <w:pPr>
        <w:tabs>
          <w:tab w:val="left" w:pos="5387"/>
        </w:tabs>
        <w:ind w:firstLine="851"/>
        <w:jc w:val="both"/>
        <w:rPr>
          <w:color w:val="000000"/>
          <w:sz w:val="28"/>
          <w:szCs w:val="28"/>
        </w:rPr>
      </w:pPr>
      <w:r w:rsidRPr="00D45420">
        <w:rPr>
          <w:color w:val="000000"/>
          <w:sz w:val="28"/>
          <w:szCs w:val="28"/>
        </w:rPr>
        <w:t>В целях предупреждения детского дорожно-транспортного травматизма сотрудниками ОГИБДД совместно с образовательными организациями за текущий период проведено 10 пропагандистских мероприятий, таких как - «Движение по правилам», «Пассажиру безопасная дорога», «Цветы для автоледи», «Засветись», «Родительский патруль», «Безопасные дороги». Необходимо отметить, что ребята с удовольствием принимают участие в подготовке и проведению таких мероприятий, готовят плакаты, листовки и другой раздаточный материал. Так же в данный период времени проводились профилактические беседы с учащимися школ, воспитанниками дошкольных образовательных учреждений, родителями и педагогами с демонстрацией видео роликов и тематических мультфильмов. Всего за рассматриваемый период проведена 61 беседа.</w:t>
      </w:r>
    </w:p>
    <w:p w:rsidR="00D45420" w:rsidRPr="00D45420" w:rsidRDefault="00D45420" w:rsidP="00D45420">
      <w:pPr>
        <w:tabs>
          <w:tab w:val="left" w:pos="5387"/>
        </w:tabs>
        <w:ind w:firstLine="851"/>
        <w:jc w:val="both"/>
        <w:rPr>
          <w:color w:val="000000"/>
          <w:sz w:val="28"/>
          <w:szCs w:val="28"/>
        </w:rPr>
      </w:pPr>
      <w:r w:rsidRPr="00D45420">
        <w:rPr>
          <w:color w:val="000000"/>
          <w:sz w:val="28"/>
          <w:szCs w:val="28"/>
        </w:rPr>
        <w:t xml:space="preserve">В целях формирования навыков безопасного поведения несовершеннолетних отделением ГИБДД МО МВД России «Поспелихинский» совместно с комитетом </w:t>
      </w:r>
      <w:r>
        <w:rPr>
          <w:color w:val="000000"/>
          <w:sz w:val="28"/>
          <w:szCs w:val="28"/>
        </w:rPr>
        <w:t xml:space="preserve">по </w:t>
      </w:r>
      <w:r w:rsidRPr="00D45420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ю</w:t>
      </w:r>
      <w:r w:rsidRPr="00D45420">
        <w:rPr>
          <w:color w:val="000000"/>
          <w:sz w:val="28"/>
          <w:szCs w:val="28"/>
        </w:rPr>
        <w:t xml:space="preserve"> Поспелихинского района Алтайского края согласовывается план совместных мероприятий (дорожная карта) на 2022-2023 учебный год, в котором оговаривается проведение мероприятий на следующий учебный год</w:t>
      </w:r>
      <w:r>
        <w:rPr>
          <w:color w:val="000000"/>
          <w:sz w:val="28"/>
          <w:szCs w:val="28"/>
        </w:rPr>
        <w:t>.</w:t>
      </w:r>
      <w:r w:rsidRPr="00D454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D45420">
        <w:rPr>
          <w:color w:val="000000"/>
          <w:sz w:val="28"/>
          <w:szCs w:val="28"/>
        </w:rPr>
        <w:t>роведение во всех классах «минуток безопасности», в ходе которых напоминается детям о соблюдении Правил дорожного движения Российской Федерации, акцентируя внимание на погодные условия и особенностях обустройства улично-дорожной сети при</w:t>
      </w:r>
      <w:r>
        <w:rPr>
          <w:color w:val="000000"/>
          <w:sz w:val="28"/>
          <w:szCs w:val="28"/>
        </w:rPr>
        <w:t xml:space="preserve"> </w:t>
      </w:r>
      <w:r w:rsidRPr="00D45420">
        <w:rPr>
          <w:color w:val="000000"/>
          <w:sz w:val="28"/>
          <w:szCs w:val="28"/>
        </w:rPr>
        <w:t>движении по маршруту «дом-школа-дом».</w:t>
      </w:r>
    </w:p>
    <w:p w:rsidR="00D45420" w:rsidRPr="00D45420" w:rsidRDefault="00D45420" w:rsidP="00D45420">
      <w:pPr>
        <w:tabs>
          <w:tab w:val="left" w:pos="5387"/>
        </w:tabs>
        <w:ind w:firstLine="851"/>
        <w:jc w:val="both"/>
        <w:rPr>
          <w:color w:val="000000"/>
          <w:sz w:val="28"/>
          <w:szCs w:val="28"/>
        </w:rPr>
      </w:pPr>
      <w:r w:rsidRPr="00D45420">
        <w:rPr>
          <w:color w:val="000000"/>
          <w:sz w:val="28"/>
          <w:szCs w:val="28"/>
        </w:rPr>
        <w:t xml:space="preserve">Сотрудниками ОГИБДД МО МВД России «Поспелихинский» регулярно размещаются на сайте комитете по образованию, газеты Новый путь статьи о соблюдении несовершеннолетними участниками ПДД РФ. </w:t>
      </w:r>
    </w:p>
    <w:p w:rsidR="004D6C0F" w:rsidRDefault="00D45420" w:rsidP="004D6C0F">
      <w:pPr>
        <w:ind w:firstLine="851"/>
        <w:jc w:val="both"/>
        <w:rPr>
          <w:color w:val="000000"/>
          <w:sz w:val="28"/>
          <w:szCs w:val="28"/>
        </w:rPr>
      </w:pPr>
      <w:r w:rsidRPr="00D45420">
        <w:rPr>
          <w:color w:val="000000"/>
          <w:sz w:val="28"/>
          <w:szCs w:val="28"/>
        </w:rPr>
        <w:lastRenderedPageBreak/>
        <w:t xml:space="preserve">В целях профилактики ДТП с участием несовершеннолетних сотрудниками ОГИБДД ежемесячно проводятся профилактические мероприятия «Мото-вело-транспорт», «Автокресло детям», «Пешеход», «Безопасный велосипедист», «Стабилизация». В ходе профилактических мероприятий выявляются несовершеннолетние, которые нарушают ПДД РФ. Так, за текущий период 2022 года сотрудниками ОГИБДД было выявлено 64 несовершеннолетних, нарушающих ПДД РФ. В отношении всех, выявленных несовершеннолетних составляются информационные письма, в дальнейшем информация направляется в образовательные организации и в ПДН для проведения с несовершеннолетними профилактической работы.     </w:t>
      </w:r>
    </w:p>
    <w:p w:rsidR="004D6C0F" w:rsidRDefault="00D45420" w:rsidP="004D6C0F">
      <w:pPr>
        <w:ind w:firstLine="851"/>
        <w:jc w:val="both"/>
        <w:rPr>
          <w:color w:val="000000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 xml:space="preserve">На территории Поспелихинского района действует 17 школ и 12 дошкольных образовательных учреждений. В каждой школе создан отряд юных инспекторов дорожного движения. </w:t>
      </w:r>
    </w:p>
    <w:p w:rsidR="004D6C0F" w:rsidRDefault="00D45420" w:rsidP="004D6C0F">
      <w:pPr>
        <w:ind w:firstLine="851"/>
        <w:jc w:val="both"/>
        <w:rPr>
          <w:color w:val="000000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>В каждой образовательной организации имеется паспорт дорожной безопасности, уголок по безопасности дорожного движения с разработанным безопасным маршрутом «дом-школа-дом», актуализация которых проведена в рамках приемки образовательных организаций к новому учебному году.</w:t>
      </w:r>
    </w:p>
    <w:p w:rsidR="00D45420" w:rsidRPr="004D6C0F" w:rsidRDefault="00D45420" w:rsidP="004D6C0F">
      <w:pPr>
        <w:ind w:firstLine="851"/>
        <w:jc w:val="both"/>
        <w:rPr>
          <w:color w:val="000000"/>
          <w:sz w:val="28"/>
          <w:szCs w:val="28"/>
        </w:rPr>
      </w:pPr>
      <w:r w:rsidRPr="00D45420">
        <w:rPr>
          <w:color w:val="000000" w:themeColor="text1"/>
          <w:sz w:val="28"/>
          <w:szCs w:val="28"/>
        </w:rPr>
        <w:t>Работа по предупреждению  детского травматизма будет продолжаться на постоянной основе, на период учебного года планируется проведение акции, бесед в общеобразовательных, дошкольных учреждениях направленных на снижение ДДТТ.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образованию. В целях формирования навыков безопасного поведения детей и подростков в улично-дорожной среде </w:t>
      </w:r>
      <w:r>
        <w:rPr>
          <w:sz w:val="28"/>
          <w:szCs w:val="28"/>
        </w:rPr>
        <w:t>руководителям при утверждении плана воспитательной работы на 2022-2023 учебный год включено:</w:t>
      </w:r>
    </w:p>
    <w:p w:rsidR="00334978" w:rsidRDefault="00334978" w:rsidP="00334978">
      <w:pPr>
        <w:tabs>
          <w:tab w:val="left" w:pos="709"/>
        </w:tabs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 проведение во всех классах на последних уроках «минуток безопасности», в ходе которых напоминать детям о безусловном соблюдении Правил дорожного движения Российской Федерации, акцентируя внимание на погодных условиях и особенностях обустройства улично-дорожной сети при движении по маршруту «дом-школа-дом». В целях создания условий по привитию несовершеннолетним навыков безопасного поведения в транспортной среде рекомендуется использовать материалы, размещенные на порталах «Дорога без опасности» (bdd-eor.edu.ru), «Детство без опасности» (https://bezdtp.ru/bezdtp/ru/); при разработке схем безопасных маршрутов движения детей – моделирующую программу, размещенную по электронному адресу: http://passportbdd.ru;</w:t>
      </w:r>
    </w:p>
    <w:p w:rsidR="00334978" w:rsidRDefault="00334978" w:rsidP="00334978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мероприятия по проведению в образовательных организациях информационно-просветительской работы, направленной на профилактику детского дорожно-транспортного травматизма;</w:t>
      </w:r>
    </w:p>
    <w:p w:rsidR="00334978" w:rsidRDefault="00334978" w:rsidP="00334978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проведение декады безопасности детского дорожного травматизма с 01.09.2022 г; </w:t>
      </w:r>
      <w:r>
        <w:rPr>
          <w:sz w:val="28"/>
          <w:szCs w:val="28"/>
        </w:rPr>
        <w:t xml:space="preserve"> </w:t>
      </w:r>
    </w:p>
    <w:p w:rsidR="00334978" w:rsidRDefault="00334978" w:rsidP="00334978">
      <w:pPr>
        <w:tabs>
          <w:tab w:val="left" w:pos="709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sz w:val="28"/>
          <w:szCs w:val="28"/>
        </w:rPr>
        <w:t xml:space="preserve"> внесены изменения в</w:t>
      </w:r>
      <w:r>
        <w:rPr>
          <w:sz w:val="28"/>
          <w:szCs w:val="28"/>
          <w:shd w:val="clear" w:color="auto" w:fill="FFFFFF"/>
        </w:rPr>
        <w:t xml:space="preserve"> уставы образовательных организаций в части дополнения перечня необходимых принадлежностей учащихся светоотражающими элементами.</w:t>
      </w:r>
      <w:r>
        <w:rPr>
          <w:color w:val="000000"/>
          <w:spacing w:val="-6"/>
          <w:sz w:val="28"/>
          <w:szCs w:val="28"/>
        </w:rPr>
        <w:t xml:space="preserve">  </w:t>
      </w:r>
    </w:p>
    <w:p w:rsidR="00334978" w:rsidRPr="00F32511" w:rsidRDefault="00334978" w:rsidP="00334978">
      <w:pPr>
        <w:pStyle w:val="a4"/>
        <w:spacing w:after="0"/>
        <w:ind w:left="20" w:right="20" w:firstLine="70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lastRenderedPageBreak/>
        <w:t>Световозвращающими элементами, в первую очередь, обеспечены учащиеся</w:t>
      </w:r>
      <w:r w:rsidRPr="00F32511">
        <w:rPr>
          <w:rStyle w:val="13"/>
          <w:color w:val="000000"/>
          <w:sz w:val="28"/>
          <w:szCs w:val="28"/>
        </w:rPr>
        <w:t xml:space="preserve"> начальной школы преимущественно из многодетных, малообеспеченных семей, </w:t>
      </w:r>
      <w:r>
        <w:rPr>
          <w:rStyle w:val="13"/>
          <w:color w:val="000000"/>
          <w:sz w:val="28"/>
          <w:szCs w:val="28"/>
        </w:rPr>
        <w:t xml:space="preserve">неполных, </w:t>
      </w:r>
      <w:r w:rsidRPr="00F32511">
        <w:rPr>
          <w:rStyle w:val="13"/>
          <w:color w:val="000000"/>
          <w:sz w:val="28"/>
          <w:szCs w:val="28"/>
        </w:rPr>
        <w:t>семей, находящихся в социально опасном положении.</w:t>
      </w:r>
      <w:r>
        <w:rPr>
          <w:sz w:val="28"/>
          <w:szCs w:val="28"/>
        </w:rPr>
        <w:t xml:space="preserve"> </w:t>
      </w:r>
      <w:r w:rsidRPr="00F32511">
        <w:rPr>
          <w:rStyle w:val="13"/>
          <w:color w:val="000000"/>
          <w:sz w:val="28"/>
          <w:szCs w:val="28"/>
        </w:rPr>
        <w:t>Распространение световозвра</w:t>
      </w:r>
      <w:r>
        <w:rPr>
          <w:rStyle w:val="13"/>
          <w:color w:val="000000"/>
          <w:sz w:val="28"/>
          <w:szCs w:val="28"/>
        </w:rPr>
        <w:t xml:space="preserve">щающих приспособлений осуществляется, в основном, </w:t>
      </w:r>
      <w:r w:rsidRPr="00F32511">
        <w:rPr>
          <w:rStyle w:val="13"/>
          <w:color w:val="000000"/>
          <w:sz w:val="28"/>
          <w:szCs w:val="28"/>
        </w:rPr>
        <w:t>совместно с сотрудниками территориальных отделов ГИБДД</w:t>
      </w:r>
      <w:r>
        <w:rPr>
          <w:rStyle w:val="13"/>
          <w:color w:val="000000"/>
          <w:sz w:val="28"/>
          <w:szCs w:val="28"/>
        </w:rPr>
        <w:t>.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образованию Администрации Поспелихинского района с целью предупреждения несчастных случаев с детьми на дорогах проводится обучение учащихся и воспитанников учреждений, пропагандистско-информационная работа со всеми участниками образовательного процесса: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с руководителями подведомственных организаций проводятся совещания по организации информационной работы с педагогами, родителями и учащимися. 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учреждений: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 дополнительные меры по обучению правилам безопасности дорожного движения, закреплению навыков ориентации школьников на дорогах своего населенного пункта;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обеспечена организация, проведение с учащимися мероприятий по дополнительному изучению правил безопасного участия в дорожном движении с использованием схем движения, входящих в паспорт дорожной безопасности;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общешкольные и классные родительские собрания (с предоставлением протоколов) и рассмотрение вопроса по дополнительному изучению с детьми правил безопасного участия в дорожном движении с использованием схем движения «дом-школа-дом»;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инструктажи по вопросам безопасности и соблюдения правил дорожного движения, опасности проведения игр вблизи проезжей части, о мерах безопасности нахождения несовершеннолетних на объектах транспорта, мероприятий о правилах перехода проезжей части в районах расположения образовательных учреждений с использованием стенда «Паспорта дорожной безопасности».</w:t>
      </w:r>
    </w:p>
    <w:p w:rsidR="00334978" w:rsidRDefault="00334978" w:rsidP="00334978">
      <w:pPr>
        <w:pStyle w:val="a4"/>
        <w:spacing w:after="0"/>
        <w:ind w:left="20" w:right="20" w:firstLine="700"/>
        <w:jc w:val="both"/>
        <w:rPr>
          <w:rStyle w:val="13"/>
          <w:color w:val="000000"/>
          <w:sz w:val="28"/>
          <w:szCs w:val="28"/>
        </w:rPr>
      </w:pPr>
      <w:r w:rsidRPr="00F32511">
        <w:rPr>
          <w:rStyle w:val="13"/>
          <w:color w:val="000000"/>
          <w:sz w:val="28"/>
          <w:szCs w:val="28"/>
        </w:rPr>
        <w:t>В рамках проведения профилактических мероприятий</w:t>
      </w:r>
      <w:r>
        <w:rPr>
          <w:rStyle w:val="13"/>
          <w:color w:val="000000"/>
          <w:sz w:val="28"/>
          <w:szCs w:val="28"/>
        </w:rPr>
        <w:t xml:space="preserve"> с участниками образовательного процесса:</w:t>
      </w:r>
      <w:r w:rsidRPr="00F32511">
        <w:rPr>
          <w:rStyle w:val="13"/>
          <w:color w:val="000000"/>
          <w:sz w:val="28"/>
          <w:szCs w:val="28"/>
        </w:rPr>
        <w:t xml:space="preserve"> </w:t>
      </w:r>
    </w:p>
    <w:p w:rsidR="00334978" w:rsidRPr="00F32511" w:rsidRDefault="00334978" w:rsidP="00334978">
      <w:pPr>
        <w:pStyle w:val="a4"/>
        <w:spacing w:after="0"/>
        <w:ind w:left="20" w:right="20" w:firstLine="70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проводится разъяснительная работа</w:t>
      </w:r>
      <w:r w:rsidRPr="00F32511">
        <w:rPr>
          <w:rStyle w:val="13"/>
          <w:color w:val="000000"/>
          <w:sz w:val="28"/>
          <w:szCs w:val="28"/>
        </w:rPr>
        <w:t xml:space="preserve"> с обучающимися и их родителями о целесообразности применения световозвращающих приспособлений;</w:t>
      </w:r>
    </w:p>
    <w:p w:rsidR="00334978" w:rsidRPr="00F32511" w:rsidRDefault="00334978" w:rsidP="00334978">
      <w:pPr>
        <w:pStyle w:val="a4"/>
        <w:spacing w:after="0"/>
        <w:ind w:left="20" w:right="20" w:firstLine="70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были организованы</w:t>
      </w:r>
      <w:r w:rsidRPr="00F32511">
        <w:rPr>
          <w:rStyle w:val="13"/>
          <w:color w:val="000000"/>
          <w:sz w:val="28"/>
          <w:szCs w:val="28"/>
        </w:rPr>
        <w:t xml:space="preserve"> совместно с родительской общественностью, активистами юных инспекторов движения рейды, проверки наличия у школьников на предметах одежды, обуви, школьных рюкзаках световозвращающих приспособлений;</w:t>
      </w:r>
    </w:p>
    <w:p w:rsidR="00334978" w:rsidRPr="00F32511" w:rsidRDefault="00334978" w:rsidP="00334978">
      <w:pPr>
        <w:pStyle w:val="a4"/>
        <w:spacing w:after="0"/>
        <w:ind w:left="20" w:right="20" w:firstLine="700"/>
        <w:jc w:val="both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разработаны</w:t>
      </w:r>
      <w:r w:rsidRPr="00F32511">
        <w:rPr>
          <w:rStyle w:val="13"/>
          <w:color w:val="000000"/>
          <w:sz w:val="28"/>
          <w:szCs w:val="28"/>
        </w:rPr>
        <w:t xml:space="preserve"> механизм</w:t>
      </w:r>
      <w:r>
        <w:rPr>
          <w:rStyle w:val="13"/>
          <w:color w:val="000000"/>
          <w:sz w:val="28"/>
          <w:szCs w:val="28"/>
        </w:rPr>
        <w:t>ы</w:t>
      </w:r>
      <w:r w:rsidRPr="00F32511">
        <w:rPr>
          <w:rStyle w:val="13"/>
          <w:color w:val="000000"/>
          <w:sz w:val="28"/>
          <w:szCs w:val="28"/>
        </w:rPr>
        <w:t xml:space="preserve"> стимулирования школьников к использованию световозвращающих приспособлений;</w:t>
      </w:r>
    </w:p>
    <w:p w:rsidR="00334978" w:rsidRPr="00F32511" w:rsidRDefault="00334978" w:rsidP="00334978">
      <w:pPr>
        <w:pStyle w:val="a4"/>
        <w:spacing w:after="0"/>
        <w:ind w:left="20" w:right="20" w:firstLine="70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проведены профилактические мероприятия, которые нашли отражение </w:t>
      </w:r>
      <w:r w:rsidRPr="00F32511">
        <w:rPr>
          <w:rStyle w:val="13"/>
          <w:color w:val="000000"/>
          <w:sz w:val="28"/>
          <w:szCs w:val="28"/>
        </w:rPr>
        <w:t>в муниципальных средствах массовой информации, на официальных сайтах</w:t>
      </w:r>
      <w:r>
        <w:rPr>
          <w:rStyle w:val="13"/>
          <w:color w:val="000000"/>
          <w:sz w:val="28"/>
          <w:szCs w:val="28"/>
        </w:rPr>
        <w:t xml:space="preserve"> комитета по образованию</w:t>
      </w:r>
      <w:r w:rsidRPr="00F32511">
        <w:rPr>
          <w:rStyle w:val="13"/>
          <w:color w:val="000000"/>
          <w:sz w:val="28"/>
          <w:szCs w:val="28"/>
        </w:rPr>
        <w:t xml:space="preserve">, </w:t>
      </w:r>
      <w:r>
        <w:rPr>
          <w:rStyle w:val="13"/>
          <w:color w:val="000000"/>
          <w:sz w:val="28"/>
          <w:szCs w:val="28"/>
        </w:rPr>
        <w:t>общеобразовательных организаций;</w:t>
      </w:r>
    </w:p>
    <w:p w:rsidR="00334978" w:rsidRDefault="00334978" w:rsidP="00334978">
      <w:pPr>
        <w:pStyle w:val="a4"/>
        <w:spacing w:after="0"/>
        <w:ind w:left="20" w:right="260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lastRenderedPageBreak/>
        <w:tab/>
        <w:t>размещена справочная информация</w:t>
      </w:r>
      <w:r w:rsidRPr="00F32511">
        <w:rPr>
          <w:rStyle w:val="13"/>
          <w:color w:val="000000"/>
          <w:sz w:val="28"/>
          <w:szCs w:val="28"/>
        </w:rPr>
        <w:t xml:space="preserve"> об использовании световозвращающих приспособлений в уголках безопасности дорожного движения.</w:t>
      </w:r>
    </w:p>
    <w:p w:rsidR="00334978" w:rsidRDefault="00334978" w:rsidP="003349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ежегодное проведение профилактического мероприятия</w:t>
      </w:r>
      <w:r w:rsidRPr="00592510">
        <w:rPr>
          <w:sz w:val="28"/>
          <w:szCs w:val="28"/>
        </w:rPr>
        <w:t xml:space="preserve"> «Стань заметнее на дороге!». </w:t>
      </w:r>
      <w:r>
        <w:rPr>
          <w:sz w:val="28"/>
          <w:szCs w:val="28"/>
        </w:rPr>
        <w:t xml:space="preserve">При проведении данной акции запланированы разнообразные формы работы: родительские собрания, акции, классные часы, соревнования, викторины, конкурсы, диспуты, лектории, в том числе с привлечением сотрудников ГИБДД, участковых. </w:t>
      </w:r>
    </w:p>
    <w:p w:rsidR="00334978" w:rsidRDefault="00334978" w:rsidP="00334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приказом комитета по образованию «О комплексной безопасности в образовательных организациях» со стороны руководителей ОУ:</w:t>
      </w:r>
    </w:p>
    <w:p w:rsidR="00334978" w:rsidRPr="00BF7251" w:rsidRDefault="00334978" w:rsidP="00334978">
      <w:pPr>
        <w:tabs>
          <w:tab w:val="left" w:pos="851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  <w:t xml:space="preserve"> </w:t>
      </w:r>
      <w:r>
        <w:rPr>
          <w:color w:val="000000"/>
          <w:sz w:val="28"/>
          <w:szCs w:val="28"/>
        </w:rPr>
        <w:t>усилен</w:t>
      </w:r>
      <w:r w:rsidRPr="00BF7251">
        <w:rPr>
          <w:color w:val="000000"/>
          <w:sz w:val="28"/>
          <w:szCs w:val="28"/>
        </w:rPr>
        <w:t xml:space="preserve"> админис</w:t>
      </w:r>
      <w:r>
        <w:rPr>
          <w:color w:val="000000"/>
          <w:sz w:val="28"/>
          <w:szCs w:val="28"/>
        </w:rPr>
        <w:t xml:space="preserve">тративный контроль должностных </w:t>
      </w:r>
      <w:r w:rsidRPr="00BF7251">
        <w:rPr>
          <w:color w:val="000000"/>
          <w:sz w:val="28"/>
          <w:szCs w:val="28"/>
        </w:rPr>
        <w:t>лиц, ответственных за безопасность образовательных организаций;</w:t>
      </w:r>
    </w:p>
    <w:p w:rsidR="00334978" w:rsidRPr="00BF7251" w:rsidRDefault="00334978" w:rsidP="00334978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t>проведены</w:t>
      </w:r>
      <w:r w:rsidRPr="00BF7251">
        <w:rPr>
          <w:color w:val="000000"/>
        </w:rPr>
        <w:t xml:space="preserve"> внеплановые инструктажи с педагогическими работниками и младшим обслуживающим персоналом по охране жизни и здоровья детей;</w:t>
      </w:r>
    </w:p>
    <w:p w:rsidR="00334978" w:rsidRPr="00BF7251" w:rsidRDefault="00334978" w:rsidP="00334978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t>проведены</w:t>
      </w:r>
      <w:r w:rsidRPr="00BF7251">
        <w:rPr>
          <w:color w:val="000000"/>
        </w:rPr>
        <w:t xml:space="preserve"> обследование путей следования детей в школу с целью в</w:t>
      </w:r>
      <w:r w:rsidRPr="00BF7251">
        <w:rPr>
          <w:color w:val="000000"/>
        </w:rPr>
        <w:t>ы</w:t>
      </w:r>
      <w:r w:rsidRPr="00BF7251">
        <w:rPr>
          <w:color w:val="000000"/>
        </w:rPr>
        <w:t>явления маршрутов движения школьников по потенциально опасным участкам, находящимся на пути следования к образовательным учрежден</w:t>
      </w:r>
      <w:r w:rsidRPr="00BF7251">
        <w:rPr>
          <w:color w:val="000000"/>
        </w:rPr>
        <w:t>и</w:t>
      </w:r>
      <w:r w:rsidRPr="00BF7251">
        <w:rPr>
          <w:color w:val="000000"/>
        </w:rPr>
        <w:t>ям;</w:t>
      </w:r>
    </w:p>
    <w:p w:rsidR="00334978" w:rsidRPr="00BF7251" w:rsidRDefault="00334978" w:rsidP="00334978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BF7251">
        <w:rPr>
          <w:color w:val="000000"/>
        </w:rPr>
        <w:t>приняты меры по устранению потенциально опасных участков на п</w:t>
      </w:r>
      <w:r w:rsidRPr="00BF7251">
        <w:rPr>
          <w:color w:val="000000"/>
        </w:rPr>
        <w:t>у</w:t>
      </w:r>
      <w:r w:rsidRPr="00BF7251">
        <w:rPr>
          <w:color w:val="000000"/>
        </w:rPr>
        <w:t>ти следования к образовательным учреждениям;</w:t>
      </w:r>
    </w:p>
    <w:p w:rsidR="00334978" w:rsidRPr="00BF7251" w:rsidRDefault="00334978" w:rsidP="00334978">
      <w:pPr>
        <w:pStyle w:val="20"/>
        <w:shd w:val="clear" w:color="auto" w:fill="auto"/>
        <w:spacing w:after="0" w:line="240" w:lineRule="auto"/>
        <w:ind w:left="160" w:firstLine="700"/>
        <w:jc w:val="both"/>
      </w:pPr>
      <w:r w:rsidRPr="00BF7251">
        <w:rPr>
          <w:color w:val="000000"/>
        </w:rPr>
        <w:t>рассмотрены данные случаи на совещаниях образовательных ор</w:t>
      </w:r>
      <w:r w:rsidRPr="00BF7251">
        <w:rPr>
          <w:color w:val="000000"/>
        </w:rPr>
        <w:softHyphen/>
        <w:t>ганизаций, родительских собраниях, классных часах;</w:t>
      </w:r>
    </w:p>
    <w:p w:rsidR="00334978" w:rsidRPr="00BF7251" w:rsidRDefault="00334978" w:rsidP="00334978">
      <w:pPr>
        <w:pStyle w:val="20"/>
        <w:shd w:val="clear" w:color="auto" w:fill="auto"/>
        <w:spacing w:after="0" w:line="240" w:lineRule="auto"/>
        <w:ind w:left="160" w:firstLine="700"/>
        <w:jc w:val="both"/>
      </w:pPr>
      <w:r>
        <w:rPr>
          <w:color w:val="000000"/>
        </w:rPr>
        <w:t>обновлены</w:t>
      </w:r>
      <w:r w:rsidRPr="00BF7251">
        <w:rPr>
          <w:color w:val="000000"/>
        </w:rPr>
        <w:t xml:space="preserve"> схемы безопасных маршрутов в школу с размещением их в дневниках обучающихся;</w:t>
      </w:r>
    </w:p>
    <w:p w:rsidR="00334978" w:rsidRDefault="00334978" w:rsidP="00334978">
      <w:pPr>
        <w:pStyle w:val="20"/>
        <w:shd w:val="clear" w:color="auto" w:fill="auto"/>
        <w:spacing w:after="0" w:line="240" w:lineRule="auto"/>
        <w:ind w:left="160" w:firstLine="700"/>
        <w:jc w:val="both"/>
        <w:rPr>
          <w:color w:val="000000"/>
        </w:rPr>
      </w:pPr>
      <w:r>
        <w:rPr>
          <w:color w:val="000000"/>
        </w:rPr>
        <w:t>размещена соответствующая</w:t>
      </w:r>
      <w:r w:rsidRPr="00BF7251">
        <w:rPr>
          <w:color w:val="000000"/>
        </w:rPr>
        <w:t xml:space="preserve"> информацию на официальных сайтах образовательных ор</w:t>
      </w:r>
      <w:r w:rsidRPr="00BF7251">
        <w:rPr>
          <w:color w:val="000000"/>
        </w:rPr>
        <w:softHyphen/>
        <w:t>ганизаций.</w:t>
      </w:r>
    </w:p>
    <w:p w:rsidR="00334978" w:rsidRDefault="00334978" w:rsidP="00334978">
      <w:pPr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Руководителям ОУ рекомендовано:</w:t>
      </w:r>
    </w:p>
    <w:p w:rsidR="00334978" w:rsidRPr="002E6A40" w:rsidRDefault="00334978" w:rsidP="00334978">
      <w:pPr>
        <w:ind w:firstLine="720"/>
        <w:jc w:val="both"/>
        <w:rPr>
          <w:sz w:val="28"/>
          <w:szCs w:val="28"/>
        </w:rPr>
      </w:pPr>
      <w:r w:rsidRPr="002E6A40">
        <w:rPr>
          <w:color w:val="000000"/>
          <w:sz w:val="28"/>
          <w:szCs w:val="28"/>
          <w:lang w:bidi="ru-RU"/>
        </w:rPr>
        <w:t>взять на ежедневный контроль состояние дорог, по которым проходят школьные маршруты;</w:t>
      </w:r>
    </w:p>
    <w:p w:rsidR="00334978" w:rsidRPr="002E6A40" w:rsidRDefault="00334978" w:rsidP="00334978">
      <w:pPr>
        <w:ind w:firstLine="720"/>
        <w:jc w:val="both"/>
        <w:rPr>
          <w:sz w:val="28"/>
          <w:szCs w:val="28"/>
        </w:rPr>
      </w:pPr>
      <w:r w:rsidRPr="002E6A40">
        <w:rPr>
          <w:color w:val="000000"/>
          <w:sz w:val="28"/>
          <w:szCs w:val="28"/>
          <w:lang w:bidi="ru-RU"/>
        </w:rPr>
        <w:t>обеспечить неукоснительное соблюдение водителями правил дорожно</w:t>
      </w:r>
      <w:r w:rsidRPr="002E6A40">
        <w:rPr>
          <w:color w:val="000000"/>
          <w:sz w:val="28"/>
          <w:szCs w:val="28"/>
          <w:lang w:bidi="ru-RU"/>
        </w:rPr>
        <w:softHyphen/>
        <w:t>го движения, скоростных режимов, правил перевозки детей, а также соблю</w:t>
      </w:r>
      <w:r w:rsidRPr="002E6A40">
        <w:rPr>
          <w:color w:val="000000"/>
          <w:sz w:val="28"/>
          <w:szCs w:val="28"/>
          <w:lang w:bidi="ru-RU"/>
        </w:rPr>
        <w:softHyphen/>
        <w:t>дение утвержденных маршрутов движения;</w:t>
      </w:r>
    </w:p>
    <w:p w:rsidR="00334978" w:rsidRPr="002E6A40" w:rsidRDefault="00334978" w:rsidP="00334978">
      <w:pPr>
        <w:ind w:firstLine="720"/>
        <w:jc w:val="both"/>
        <w:rPr>
          <w:sz w:val="28"/>
          <w:szCs w:val="28"/>
        </w:rPr>
      </w:pPr>
      <w:r w:rsidRPr="002E6A40">
        <w:rPr>
          <w:color w:val="000000"/>
          <w:sz w:val="28"/>
          <w:szCs w:val="28"/>
          <w:lang w:bidi="ru-RU"/>
        </w:rPr>
        <w:t>организовать тщательную проверку технического состояния школьных автобусов, оснащенность их огнетушителями, знаками аварийной остановки, медицинскими аптечками;</w:t>
      </w:r>
    </w:p>
    <w:p w:rsidR="00334978" w:rsidRPr="002E6A40" w:rsidRDefault="00334978" w:rsidP="00334978">
      <w:pPr>
        <w:ind w:firstLine="720"/>
        <w:jc w:val="both"/>
        <w:rPr>
          <w:sz w:val="28"/>
          <w:szCs w:val="28"/>
        </w:rPr>
      </w:pPr>
      <w:r w:rsidRPr="002E6A40">
        <w:rPr>
          <w:color w:val="000000"/>
          <w:sz w:val="28"/>
          <w:szCs w:val="28"/>
          <w:lang w:bidi="ru-RU"/>
        </w:rPr>
        <w:t>обеспечить прохождение водителями пред</w:t>
      </w:r>
      <w:r w:rsidR="00681C80">
        <w:rPr>
          <w:color w:val="000000"/>
          <w:sz w:val="28"/>
          <w:szCs w:val="28"/>
          <w:lang w:bidi="ru-RU"/>
        </w:rPr>
        <w:t xml:space="preserve"> </w:t>
      </w:r>
      <w:r w:rsidRPr="002E6A40">
        <w:rPr>
          <w:color w:val="000000"/>
          <w:sz w:val="28"/>
          <w:szCs w:val="28"/>
          <w:lang w:bidi="ru-RU"/>
        </w:rPr>
        <w:t>рейсового и после</w:t>
      </w:r>
      <w:r w:rsidR="00681C80">
        <w:rPr>
          <w:color w:val="000000"/>
          <w:sz w:val="28"/>
          <w:szCs w:val="28"/>
          <w:lang w:bidi="ru-RU"/>
        </w:rPr>
        <w:t xml:space="preserve"> </w:t>
      </w:r>
      <w:r w:rsidRPr="002E6A40">
        <w:rPr>
          <w:color w:val="000000"/>
          <w:sz w:val="28"/>
          <w:szCs w:val="28"/>
          <w:lang w:bidi="ru-RU"/>
        </w:rPr>
        <w:t>рейсового медицинских осмотров;</w:t>
      </w:r>
    </w:p>
    <w:p w:rsidR="00334978" w:rsidRPr="002E6A40" w:rsidRDefault="00334978" w:rsidP="00334978">
      <w:pPr>
        <w:ind w:firstLine="720"/>
        <w:jc w:val="both"/>
        <w:rPr>
          <w:sz w:val="28"/>
          <w:szCs w:val="28"/>
        </w:rPr>
      </w:pPr>
      <w:r w:rsidRPr="002E6A40">
        <w:rPr>
          <w:color w:val="000000"/>
          <w:sz w:val="28"/>
          <w:szCs w:val="28"/>
          <w:lang w:bidi="ru-RU"/>
        </w:rPr>
        <w:t>согласовывать в обязательном порядке с ГИБДД и МЧС все перевозки обучающихся школьными автобусами, в том числе на дальние расстояния;</w:t>
      </w:r>
    </w:p>
    <w:p w:rsidR="00334978" w:rsidRPr="002E6A40" w:rsidRDefault="00334978" w:rsidP="00334978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2E6A40">
        <w:rPr>
          <w:color w:val="000000"/>
          <w:sz w:val="28"/>
          <w:szCs w:val="28"/>
          <w:lang w:bidi="ru-RU"/>
        </w:rPr>
        <w:t>определить места временного размещения детей, находящихся на еже</w:t>
      </w:r>
      <w:r w:rsidRPr="002E6A40">
        <w:rPr>
          <w:color w:val="000000"/>
          <w:sz w:val="28"/>
          <w:szCs w:val="28"/>
          <w:lang w:bidi="ru-RU"/>
        </w:rPr>
        <w:softHyphen/>
        <w:t>дневном подвозе, в случае возникновения чрезвычайных ситуаций;</w:t>
      </w:r>
    </w:p>
    <w:p w:rsidR="00334978" w:rsidRPr="002E6A40" w:rsidRDefault="00334978" w:rsidP="00334978">
      <w:pPr>
        <w:ind w:firstLine="620"/>
        <w:jc w:val="both"/>
        <w:rPr>
          <w:sz w:val="28"/>
          <w:szCs w:val="28"/>
        </w:rPr>
      </w:pPr>
      <w:r w:rsidRPr="002E6A40">
        <w:rPr>
          <w:color w:val="000000"/>
          <w:sz w:val="28"/>
          <w:szCs w:val="28"/>
          <w:lang w:bidi="ru-RU"/>
        </w:rPr>
        <w:t xml:space="preserve">осуществление подвоза должно осуществляться </w:t>
      </w:r>
      <w:r w:rsidRPr="00C01596">
        <w:rPr>
          <w:rStyle w:val="21"/>
          <w:b w:val="0"/>
          <w:sz w:val="28"/>
          <w:szCs w:val="28"/>
        </w:rPr>
        <w:t>строго в соответствии</w:t>
      </w:r>
      <w:r w:rsidRPr="002E6A40">
        <w:rPr>
          <w:rStyle w:val="21"/>
          <w:sz w:val="28"/>
          <w:szCs w:val="28"/>
        </w:rPr>
        <w:t xml:space="preserve"> </w:t>
      </w:r>
      <w:r w:rsidRPr="002E6A40">
        <w:rPr>
          <w:color w:val="000000"/>
          <w:sz w:val="28"/>
          <w:szCs w:val="28"/>
          <w:lang w:bidi="ru-RU"/>
        </w:rPr>
        <w:t>с методическими рекомендациями;</w:t>
      </w:r>
    </w:p>
    <w:p w:rsidR="00334978" w:rsidRPr="002E6A40" w:rsidRDefault="00334978" w:rsidP="00334978">
      <w:pPr>
        <w:ind w:firstLine="620"/>
        <w:jc w:val="both"/>
        <w:rPr>
          <w:sz w:val="28"/>
          <w:szCs w:val="28"/>
        </w:rPr>
      </w:pPr>
      <w:r w:rsidRPr="002E6A40">
        <w:rPr>
          <w:sz w:val="28"/>
          <w:szCs w:val="28"/>
          <w:lang w:bidi="ru-RU"/>
        </w:rPr>
        <w:lastRenderedPageBreak/>
        <w:t>исключить подвоз детей иными гражданами без согласования с роди</w:t>
      </w:r>
      <w:r w:rsidRPr="002E6A40">
        <w:rPr>
          <w:sz w:val="28"/>
          <w:szCs w:val="28"/>
          <w:lang w:bidi="ru-RU"/>
        </w:rPr>
        <w:softHyphen/>
        <w:t>тел</w:t>
      </w:r>
      <w:r w:rsidR="00C01596">
        <w:rPr>
          <w:sz w:val="28"/>
          <w:szCs w:val="28"/>
          <w:lang w:bidi="ru-RU"/>
        </w:rPr>
        <w:t>ями (законными представителями);</w:t>
      </w:r>
    </w:p>
    <w:p w:rsidR="00334978" w:rsidRPr="002E6A40" w:rsidRDefault="00334978" w:rsidP="0033497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</w:t>
      </w:r>
      <w:r w:rsidRPr="002E6A40">
        <w:rPr>
          <w:color w:val="000000"/>
          <w:sz w:val="28"/>
          <w:szCs w:val="28"/>
          <w:lang w:bidi="ru-RU"/>
        </w:rPr>
        <w:t>ри возникновении сложных погодных и дорожных условий принять меры по ограничению перевозок школьников и организации обучения с ис</w:t>
      </w:r>
      <w:r w:rsidRPr="002E6A40">
        <w:rPr>
          <w:color w:val="000000"/>
          <w:sz w:val="28"/>
          <w:szCs w:val="28"/>
          <w:lang w:bidi="ru-RU"/>
        </w:rPr>
        <w:softHyphen/>
        <w:t>пользованием возможностей дистанционного обучения, школьного сайта, электронной почты, предварительно проконсультировав родителей (закон</w:t>
      </w:r>
      <w:r w:rsidRPr="002E6A40">
        <w:rPr>
          <w:color w:val="000000"/>
          <w:sz w:val="28"/>
          <w:szCs w:val="28"/>
          <w:lang w:bidi="ru-RU"/>
        </w:rPr>
        <w:softHyphen/>
        <w:t>ных представителей) обучающихся</w:t>
      </w:r>
      <w:r>
        <w:rPr>
          <w:color w:val="000000"/>
          <w:sz w:val="28"/>
          <w:szCs w:val="28"/>
          <w:lang w:bidi="ru-RU"/>
        </w:rPr>
        <w:t>.</w:t>
      </w:r>
    </w:p>
    <w:p w:rsidR="00334978" w:rsidRDefault="00334978" w:rsidP="00334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имеется МП «Повышение безопасности дорожного движения». По итогам 9</w:t>
      </w:r>
      <w:r w:rsidR="00C01596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по данной программе профинансировано 2</w:t>
      </w:r>
      <w:r w:rsidR="00C01596">
        <w:rPr>
          <w:sz w:val="28"/>
          <w:szCs w:val="28"/>
        </w:rPr>
        <w:t>6</w:t>
      </w:r>
      <w:r>
        <w:rPr>
          <w:sz w:val="28"/>
          <w:szCs w:val="28"/>
        </w:rPr>
        <w:t xml:space="preserve"> 000 рублей.                       </w:t>
      </w:r>
    </w:p>
    <w:p w:rsidR="00334978" w:rsidRDefault="00334978" w:rsidP="003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 состоянии детского дорожно-транспортного травматизма регулярно размещаются на сайте комитета по образованию и сайтах подведомственных организаций.</w:t>
      </w:r>
    </w:p>
    <w:p w:rsidR="00C01596" w:rsidRDefault="00334978" w:rsidP="00C01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учебного процесса в рамках уроков ОБЖ имеется раздел по изучению правил дорожного движения учащимися.</w:t>
      </w:r>
    </w:p>
    <w:p w:rsidR="00C01596" w:rsidRDefault="00663024" w:rsidP="00C01596">
      <w:pPr>
        <w:ind w:firstLine="709"/>
        <w:jc w:val="both"/>
        <w:rPr>
          <w:sz w:val="28"/>
          <w:szCs w:val="28"/>
        </w:rPr>
      </w:pPr>
      <w:r w:rsidRPr="006932EF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Pr="006779FD">
        <w:rPr>
          <w:sz w:val="28"/>
          <w:szCs w:val="28"/>
        </w:rPr>
        <w:t>Информацию принять к сведению.</w:t>
      </w:r>
      <w:r w:rsidR="00C01596">
        <w:rPr>
          <w:sz w:val="28"/>
          <w:szCs w:val="28"/>
        </w:rPr>
        <w:t xml:space="preserve"> </w:t>
      </w:r>
      <w:r w:rsidR="00C01596" w:rsidRPr="00250E48">
        <w:rPr>
          <w:sz w:val="28"/>
          <w:szCs w:val="28"/>
        </w:rPr>
        <w:t>Продолжить профилактическую работу в образовательных организациях правилам дорожного движения, по предупреждению детского дорожно-транспортного травматизма</w:t>
      </w:r>
      <w:r w:rsidR="00C01596">
        <w:rPr>
          <w:sz w:val="28"/>
          <w:szCs w:val="28"/>
        </w:rPr>
        <w:t xml:space="preserve"> и обеспечению безопасности нахождения несовершеннолетних на объектах транспорта.</w:t>
      </w:r>
    </w:p>
    <w:p w:rsidR="00C01596" w:rsidRPr="00A34B41" w:rsidRDefault="00C01596" w:rsidP="00C01596">
      <w:pPr>
        <w:suppressAutoHyphens w:val="0"/>
        <w:ind w:firstLine="708"/>
        <w:jc w:val="both"/>
        <w:rPr>
          <w:sz w:val="28"/>
          <w:szCs w:val="28"/>
        </w:rPr>
      </w:pPr>
      <w:r w:rsidRPr="00A34B41">
        <w:rPr>
          <w:sz w:val="28"/>
          <w:szCs w:val="28"/>
        </w:rPr>
        <w:t>Рекомендовать комитету по образованию совместно с сотрудниками ОГИБДД МО МВД России «Поспелихинский» провести разъяснительную работу, рейды по безопасности нахождения несовершеннолетних на объектах транспорта, о недопущении использования транспортных средств учащим</w:t>
      </w:r>
      <w:r w:rsidRPr="00A34B41">
        <w:rPr>
          <w:sz w:val="28"/>
          <w:szCs w:val="28"/>
        </w:rPr>
        <w:t>и</w:t>
      </w:r>
      <w:r w:rsidRPr="00A34B41">
        <w:rPr>
          <w:sz w:val="28"/>
          <w:szCs w:val="28"/>
        </w:rPr>
        <w:t>ся, не достигшими необходимого возраста, об ответственности за использ</w:t>
      </w:r>
      <w:r w:rsidRPr="00A34B41">
        <w:rPr>
          <w:sz w:val="28"/>
          <w:szCs w:val="28"/>
        </w:rPr>
        <w:t>о</w:t>
      </w:r>
      <w:r w:rsidRPr="00A34B41">
        <w:rPr>
          <w:sz w:val="28"/>
          <w:szCs w:val="28"/>
        </w:rPr>
        <w:t>вание транспортных средств учащимися, не достигшими необходимого во</w:t>
      </w:r>
      <w:r w:rsidRPr="00A34B41">
        <w:rPr>
          <w:sz w:val="28"/>
          <w:szCs w:val="28"/>
        </w:rPr>
        <w:t>з</w:t>
      </w:r>
      <w:r w:rsidR="005E73AF">
        <w:rPr>
          <w:sz w:val="28"/>
          <w:szCs w:val="28"/>
        </w:rPr>
        <w:t xml:space="preserve">раста, а также </w:t>
      </w:r>
      <w:r w:rsidR="005E73AF" w:rsidRPr="00A34B41">
        <w:rPr>
          <w:sz w:val="28"/>
          <w:szCs w:val="28"/>
        </w:rPr>
        <w:t>ОГИБДД МО МВД России «Поспелихинский»</w:t>
      </w:r>
      <w:r w:rsidR="005E73AF">
        <w:rPr>
          <w:sz w:val="28"/>
          <w:szCs w:val="28"/>
        </w:rPr>
        <w:t xml:space="preserve"> усилить патр</w:t>
      </w:r>
      <w:r w:rsidR="005E73AF">
        <w:rPr>
          <w:sz w:val="28"/>
          <w:szCs w:val="28"/>
        </w:rPr>
        <w:t>у</w:t>
      </w:r>
      <w:r w:rsidR="005E73AF">
        <w:rPr>
          <w:sz w:val="28"/>
          <w:szCs w:val="28"/>
        </w:rPr>
        <w:t>лирование улиц района в вечернее время.</w:t>
      </w:r>
    </w:p>
    <w:p w:rsidR="00503A9C" w:rsidRPr="00557C23" w:rsidRDefault="00663024" w:rsidP="00557C23">
      <w:pPr>
        <w:pStyle w:val="a8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557C23">
        <w:rPr>
          <w:sz w:val="28"/>
          <w:szCs w:val="28"/>
        </w:rPr>
        <w:t>По пятому вопросу докладывают: государственный инспектор БДД ОГИБДД МО МВД РФ «Поспелихинский» Н.С. Канин, главный специалист отдела по ЖКХ и транспорту Е.Г. Ларюшкина.</w:t>
      </w:r>
    </w:p>
    <w:p w:rsidR="00503A9C" w:rsidRDefault="00663024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безопасности дорожного движения</w:t>
      </w:r>
      <w:r w:rsidR="00517C82">
        <w:rPr>
          <w:sz w:val="28"/>
          <w:szCs w:val="28"/>
        </w:rPr>
        <w:t xml:space="preserve"> в осенний период времени необходимо принять следующие меры на улично-дорожной сети:</w:t>
      </w:r>
    </w:p>
    <w:p w:rsidR="00517C82" w:rsidRDefault="00112BC4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7C82">
        <w:rPr>
          <w:sz w:val="28"/>
          <w:szCs w:val="28"/>
        </w:rPr>
        <w:t xml:space="preserve">беспечить своевременное включение и </w:t>
      </w:r>
      <w:r>
        <w:rPr>
          <w:sz w:val="28"/>
          <w:szCs w:val="28"/>
        </w:rPr>
        <w:t xml:space="preserve">выключение </w:t>
      </w:r>
      <w:r w:rsidR="00681C80">
        <w:rPr>
          <w:sz w:val="28"/>
          <w:szCs w:val="28"/>
        </w:rPr>
        <w:t>наружных</w:t>
      </w:r>
      <w:r>
        <w:rPr>
          <w:sz w:val="28"/>
          <w:szCs w:val="28"/>
        </w:rPr>
        <w:t xml:space="preserve"> осветительных установок;</w:t>
      </w:r>
    </w:p>
    <w:p w:rsidR="00112BC4" w:rsidRDefault="00112BC4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 работоспособности эксплуатирующих светильников, при наличии неисправных либо некорректно работающих светильников провести их замену;</w:t>
      </w:r>
    </w:p>
    <w:p w:rsidR="00112BC4" w:rsidRDefault="00112BC4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пешеходных переходах в одном уровне с проезжей частью обеспечить среднюю освещенность в 1,5 раза выше, чем на пересекаемой проезжей части;</w:t>
      </w:r>
    </w:p>
    <w:p w:rsidR="00112BC4" w:rsidRDefault="00112BC4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восстановить утраченные или пришедшие в негодность (нарушение лицевой поверхности) дорожные световозвращатели на барьерных ограждениях, сигнальных столбиках и т.д.;</w:t>
      </w:r>
    </w:p>
    <w:p w:rsidR="00112BC4" w:rsidRDefault="00112BC4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работу по улучшению видимости на регулируемых перекрестках и пешеходных переходах путем обрезки древесно-кустарниковой растительности в треугольниках видимости «транспорт-транспорт» и «пешеход-транспорт»;</w:t>
      </w:r>
    </w:p>
    <w:p w:rsidR="00112BC4" w:rsidRDefault="00112BC4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ревизию технических средств организации дорожного движения (дорожных знаков, светофоров, разметки), на предмет изменения светотехнических характеристик (в том числе по причине загрязнений).</w:t>
      </w:r>
    </w:p>
    <w:p w:rsidR="006019C3" w:rsidRDefault="006019C3" w:rsidP="00963923">
      <w:pPr>
        <w:ind w:firstLine="709"/>
        <w:jc w:val="both"/>
        <w:rPr>
          <w:sz w:val="28"/>
          <w:szCs w:val="28"/>
        </w:rPr>
      </w:pPr>
      <w:r w:rsidRPr="00972EAA">
        <w:rPr>
          <w:sz w:val="28"/>
          <w:szCs w:val="28"/>
        </w:rPr>
        <w:t>Председатель комиссии по БДД: по ул. Вокзальной сигнальные столбики из-за повышенных грунтовых вод и проседания асфальтового покрытия в весенний период деформировались. По ул. Целинной в районе нефтебазы после ремонта асфальтового покрытия водителями не соблюдается скоростной режим.</w:t>
      </w:r>
    </w:p>
    <w:p w:rsidR="00503A9C" w:rsidRDefault="00916952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ОГИБДД МО МВД России </w:t>
      </w:r>
      <w:r w:rsidR="00972EAA">
        <w:rPr>
          <w:sz w:val="28"/>
          <w:szCs w:val="28"/>
        </w:rPr>
        <w:t>«</w:t>
      </w:r>
      <w:r>
        <w:rPr>
          <w:sz w:val="28"/>
          <w:szCs w:val="28"/>
        </w:rPr>
        <w:t>Поспелихинский</w:t>
      </w:r>
      <w:r w:rsidR="00972EAA">
        <w:rPr>
          <w:sz w:val="28"/>
          <w:szCs w:val="28"/>
        </w:rPr>
        <w:t>»</w:t>
      </w:r>
      <w:r>
        <w:rPr>
          <w:sz w:val="28"/>
          <w:szCs w:val="28"/>
        </w:rPr>
        <w:t>, в период с 19 по 20 сентября 2022 года проведены мероприятия по профилактике нарушений требований нормативных правовых актов в области безопасности дорожного движения, связанные с эксплуатацией стационарного наружного освещения, линий наружного освещения улично-дорожной сети в с. Поспелиха согласно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движения».</w:t>
      </w:r>
    </w:p>
    <w:p w:rsidR="00503A9C" w:rsidRDefault="00916952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по пер. 8 Марта, ул. Коммунистическая, пер. Челюскина, пер. Мамонтовский, ул. Ленинская, стационарное наружное освещение работает не в полном объеме, а именно с наступлением сумерек и до наступления рассвета стационарное наружное освещение не работает, что негативно влияет на аварийность и безопасность дорожного движения.</w:t>
      </w:r>
      <w:r w:rsidR="005E73AF">
        <w:rPr>
          <w:sz w:val="28"/>
          <w:szCs w:val="28"/>
        </w:rPr>
        <w:t xml:space="preserve"> </w:t>
      </w:r>
      <w:r w:rsidR="00681C80">
        <w:rPr>
          <w:sz w:val="28"/>
          <w:szCs w:val="28"/>
        </w:rPr>
        <w:t>Необходимо рассмотреть вопрос об установке стационарного наружного освещения на ул. Советская от пер. Челюскина до а/д К-87 «Поспелиха-Красноярское-Бобково-Рубцовск», пер. 8 Марта от ул. Алтайская до ул. Объездная с. Поспелиха, так как на выше указанных участках стационарное освещение отсутствует.</w:t>
      </w:r>
    </w:p>
    <w:p w:rsidR="00972EAA" w:rsidRDefault="00972EAA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Поспелихинского Центрального сельсовета В.Б. Полетаева:</w:t>
      </w:r>
    </w:p>
    <w:p w:rsidR="00972EAA" w:rsidRDefault="00972EAA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ул. Советской с жителями частных домовладений нет технической возможности заключения договоров на освещение, так как в домах отсутствуют проживающие. </w:t>
      </w:r>
      <w:proofErr w:type="gramStart"/>
      <w:r>
        <w:rPr>
          <w:sz w:val="28"/>
          <w:szCs w:val="28"/>
        </w:rPr>
        <w:t xml:space="preserve">По </w:t>
      </w:r>
      <w:r w:rsidR="00557C23">
        <w:rPr>
          <w:sz w:val="28"/>
          <w:szCs w:val="28"/>
        </w:rPr>
        <w:t xml:space="preserve">пер 8 Марта от </w:t>
      </w:r>
      <w:r>
        <w:rPr>
          <w:sz w:val="28"/>
          <w:szCs w:val="28"/>
        </w:rPr>
        <w:t>ул. Алтай</w:t>
      </w:r>
      <w:r w:rsidR="00310EEF">
        <w:rPr>
          <w:sz w:val="28"/>
          <w:szCs w:val="28"/>
        </w:rPr>
        <w:t>ской до ул. Объездной электрические опоры отсутствуют.</w:t>
      </w:r>
      <w:proofErr w:type="gramEnd"/>
    </w:p>
    <w:p w:rsidR="003E56CE" w:rsidRDefault="003E56CE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 по оперативным вопросам Д.В. Жилин – по пер. 8 Марта от ул. Алтайской до ул. Островского опоры освещения имеются, от ул. Островского до ул. Объездной опоры освещения отсутствуют. </w:t>
      </w:r>
      <w:r w:rsidR="00B95DA1">
        <w:rPr>
          <w:sz w:val="28"/>
          <w:szCs w:val="28"/>
        </w:rPr>
        <w:t>В</w:t>
      </w:r>
      <w:r w:rsidR="00C4372D">
        <w:rPr>
          <w:sz w:val="28"/>
          <w:szCs w:val="28"/>
        </w:rPr>
        <w:t xml:space="preserve"> настоящее время в </w:t>
      </w:r>
      <w:r w:rsidR="00B95DA1">
        <w:rPr>
          <w:sz w:val="28"/>
          <w:szCs w:val="28"/>
        </w:rPr>
        <w:t>А</w:t>
      </w:r>
      <w:r w:rsidR="00C4372D">
        <w:rPr>
          <w:sz w:val="28"/>
          <w:szCs w:val="28"/>
        </w:rPr>
        <w:t>лтайском крае д</w:t>
      </w:r>
      <w:r w:rsidR="00B95DA1">
        <w:rPr>
          <w:sz w:val="28"/>
          <w:szCs w:val="28"/>
        </w:rPr>
        <w:t xml:space="preserve">ействуют программы, </w:t>
      </w:r>
      <w:r w:rsidR="00FD0BFC">
        <w:rPr>
          <w:sz w:val="28"/>
          <w:szCs w:val="28"/>
        </w:rPr>
        <w:t>позволяющие провести</w:t>
      </w:r>
      <w:r w:rsidR="00B95DA1">
        <w:rPr>
          <w:sz w:val="28"/>
          <w:szCs w:val="28"/>
        </w:rPr>
        <w:t xml:space="preserve"> мероприяти</w:t>
      </w:r>
      <w:r w:rsidR="00FD0BFC">
        <w:rPr>
          <w:sz w:val="28"/>
          <w:szCs w:val="28"/>
        </w:rPr>
        <w:t>я</w:t>
      </w:r>
      <w:r w:rsidR="00B95DA1">
        <w:rPr>
          <w:sz w:val="28"/>
          <w:szCs w:val="28"/>
        </w:rPr>
        <w:t xml:space="preserve"> по организации уличного освещения сельских поселений.</w:t>
      </w:r>
    </w:p>
    <w:p w:rsidR="00503A9C" w:rsidRDefault="00E1213D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Pr="006779FD">
        <w:rPr>
          <w:sz w:val="28"/>
          <w:szCs w:val="28"/>
        </w:rPr>
        <w:t>Информацию принять к сведению.</w:t>
      </w:r>
      <w:r>
        <w:rPr>
          <w:sz w:val="28"/>
          <w:szCs w:val="28"/>
        </w:rPr>
        <w:t xml:space="preserve"> </w:t>
      </w:r>
    </w:p>
    <w:p w:rsidR="00503A9C" w:rsidRDefault="006019C3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D55083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D55083">
        <w:rPr>
          <w:sz w:val="28"/>
          <w:szCs w:val="28"/>
        </w:rPr>
        <w:t xml:space="preserve"> филиала Поспелихинский ГУП ДХ АК «Южное ДСУ»</w:t>
      </w:r>
      <w:r>
        <w:rPr>
          <w:sz w:val="28"/>
          <w:szCs w:val="28"/>
        </w:rPr>
        <w:t xml:space="preserve"> А.В. Идт включить в план график ремонтных работ </w:t>
      </w:r>
      <w:r>
        <w:rPr>
          <w:sz w:val="28"/>
          <w:szCs w:val="28"/>
        </w:rPr>
        <w:lastRenderedPageBreak/>
        <w:t xml:space="preserve">восстановление </w:t>
      </w:r>
      <w:r w:rsidR="00972EAA">
        <w:rPr>
          <w:sz w:val="28"/>
          <w:szCs w:val="28"/>
        </w:rPr>
        <w:t xml:space="preserve">асфальтового покрытия и </w:t>
      </w:r>
      <w:r>
        <w:rPr>
          <w:sz w:val="28"/>
          <w:szCs w:val="28"/>
        </w:rPr>
        <w:t>сигнальных столбиков по ул</w:t>
      </w:r>
      <w:r w:rsidR="00972EAA">
        <w:rPr>
          <w:sz w:val="28"/>
          <w:szCs w:val="28"/>
        </w:rPr>
        <w:t xml:space="preserve">. Вокзальной с. Поспелиха. </w:t>
      </w:r>
    </w:p>
    <w:p w:rsidR="00972EAA" w:rsidRDefault="00972EAA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«ОГИБДД МО МВД России Поспелихинский» провести мероприятия по проверке скоростного режима автомобильного транспорта по ул. Целинной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Поспелиха.</w:t>
      </w:r>
    </w:p>
    <w:p w:rsidR="00FD0BFC" w:rsidRDefault="00B95DA1" w:rsidP="00FD0BFC">
      <w:pPr>
        <w:ind w:firstLine="709"/>
        <w:jc w:val="both"/>
        <w:rPr>
          <w:sz w:val="28"/>
          <w:szCs w:val="28"/>
        </w:rPr>
      </w:pPr>
      <w:r w:rsidRPr="00A22BA1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главе Поспелихинского Центрального сельсовета </w:t>
      </w:r>
      <w:r w:rsidR="00A22BA1">
        <w:rPr>
          <w:sz w:val="28"/>
          <w:szCs w:val="28"/>
        </w:rPr>
        <w:t xml:space="preserve">В.Б. Полетаевой </w:t>
      </w:r>
      <w:r>
        <w:rPr>
          <w:sz w:val="28"/>
          <w:szCs w:val="28"/>
        </w:rPr>
        <w:t>проработать вопрос</w:t>
      </w:r>
      <w:r w:rsidR="00FD0BFC">
        <w:rPr>
          <w:sz w:val="28"/>
          <w:szCs w:val="28"/>
        </w:rPr>
        <w:t>:</w:t>
      </w:r>
    </w:p>
    <w:p w:rsidR="00FD0BFC" w:rsidRDefault="00FD0BFC" w:rsidP="00FD0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возможности размещения освещения </w:t>
      </w:r>
      <w:r w:rsidR="00E93062">
        <w:rPr>
          <w:sz w:val="28"/>
          <w:szCs w:val="28"/>
        </w:rPr>
        <w:t xml:space="preserve">по пер. 8 Марта </w:t>
      </w:r>
      <w:r w:rsidR="00E93062">
        <w:rPr>
          <w:sz w:val="28"/>
          <w:szCs w:val="28"/>
        </w:rPr>
        <w:t xml:space="preserve">от ул. Алтайской до ул. Островского </w:t>
      </w:r>
      <w:r>
        <w:rPr>
          <w:sz w:val="28"/>
          <w:szCs w:val="28"/>
        </w:rPr>
        <w:t>на существующих опорах линий электропередач 0,4 кВт;</w:t>
      </w:r>
    </w:p>
    <w:p w:rsidR="003E56CE" w:rsidRDefault="00FD0BFC" w:rsidP="009639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сборе необходимого пакета </w:t>
      </w:r>
      <w:r w:rsidR="00B95DA1">
        <w:rPr>
          <w:sz w:val="28"/>
          <w:szCs w:val="28"/>
        </w:rPr>
        <w:t>документов с целью вхождения в соответствующие к</w:t>
      </w:r>
      <w:r w:rsidR="00A22BA1">
        <w:rPr>
          <w:sz w:val="28"/>
          <w:szCs w:val="28"/>
        </w:rPr>
        <w:t>ра</w:t>
      </w:r>
      <w:r w:rsidR="00B95DA1">
        <w:rPr>
          <w:sz w:val="28"/>
          <w:szCs w:val="28"/>
        </w:rPr>
        <w:t>евые программы для установки улично-дорожного освещения</w:t>
      </w:r>
      <w:r w:rsidR="00A22BA1">
        <w:rPr>
          <w:sz w:val="28"/>
          <w:szCs w:val="28"/>
        </w:rPr>
        <w:t xml:space="preserve"> с. Поспелиха </w:t>
      </w:r>
      <w:proofErr w:type="gramStart"/>
      <w:r w:rsidR="00A22BA1">
        <w:rPr>
          <w:sz w:val="28"/>
          <w:szCs w:val="28"/>
        </w:rPr>
        <w:t>по</w:t>
      </w:r>
      <w:proofErr w:type="gramEnd"/>
      <w:r w:rsidR="00A22BA1">
        <w:rPr>
          <w:sz w:val="28"/>
          <w:szCs w:val="28"/>
        </w:rPr>
        <w:t xml:space="preserve"> пер 8 Марта от ул. Алтайской до ул. Объездной</w:t>
      </w:r>
      <w:r w:rsidR="00B95DA1">
        <w:rPr>
          <w:sz w:val="28"/>
          <w:szCs w:val="28"/>
        </w:rPr>
        <w:t>.</w:t>
      </w:r>
    </w:p>
    <w:p w:rsidR="00310EEF" w:rsidRPr="00557C23" w:rsidRDefault="003E56CE" w:rsidP="003E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63923" w:rsidRPr="00557C23">
        <w:rPr>
          <w:sz w:val="28"/>
          <w:szCs w:val="28"/>
        </w:rPr>
        <w:t xml:space="preserve">По </w:t>
      </w:r>
      <w:r w:rsidR="00663024" w:rsidRPr="00557C23">
        <w:rPr>
          <w:sz w:val="28"/>
          <w:szCs w:val="28"/>
        </w:rPr>
        <w:t>седьмому вопросу</w:t>
      </w:r>
      <w:r w:rsidR="00630424" w:rsidRPr="00557C23">
        <w:rPr>
          <w:sz w:val="28"/>
          <w:szCs w:val="28"/>
        </w:rPr>
        <w:t xml:space="preserve"> на рассмотрение </w:t>
      </w:r>
      <w:r w:rsidR="00310EEF" w:rsidRPr="00557C23">
        <w:rPr>
          <w:sz w:val="28"/>
          <w:szCs w:val="28"/>
        </w:rPr>
        <w:t xml:space="preserve">комиссии поступило заявление МДОУ детский сад № 5 «Ромашка» </w:t>
      </w:r>
      <w:r w:rsidR="00FD5737" w:rsidRPr="00557C23">
        <w:rPr>
          <w:sz w:val="28"/>
          <w:szCs w:val="28"/>
        </w:rPr>
        <w:t xml:space="preserve">об установлении </w:t>
      </w:r>
      <w:r w:rsidR="00310EEF" w:rsidRPr="00557C23">
        <w:rPr>
          <w:sz w:val="28"/>
          <w:szCs w:val="28"/>
        </w:rPr>
        <w:t xml:space="preserve">дорожных знаков по ограничению скорости движения транспортных средств </w:t>
      </w:r>
      <w:r w:rsidR="00FD5737" w:rsidRPr="00557C23">
        <w:rPr>
          <w:sz w:val="28"/>
          <w:szCs w:val="28"/>
        </w:rPr>
        <w:t xml:space="preserve">по ул. Кирзаводской </w:t>
      </w:r>
      <w:proofErr w:type="gramStart"/>
      <w:r w:rsidR="00FD5737" w:rsidRPr="00557C23">
        <w:rPr>
          <w:sz w:val="28"/>
          <w:szCs w:val="28"/>
        </w:rPr>
        <w:t>с</w:t>
      </w:r>
      <w:proofErr w:type="gramEnd"/>
      <w:r w:rsidR="00FD5737" w:rsidRPr="00557C23">
        <w:rPr>
          <w:sz w:val="28"/>
          <w:szCs w:val="28"/>
        </w:rPr>
        <w:t xml:space="preserve">. </w:t>
      </w:r>
      <w:proofErr w:type="gramStart"/>
      <w:r w:rsidR="00FD5737" w:rsidRPr="00557C23">
        <w:rPr>
          <w:sz w:val="28"/>
          <w:szCs w:val="28"/>
        </w:rPr>
        <w:t>Поспелиха</w:t>
      </w:r>
      <w:proofErr w:type="gramEnd"/>
      <w:r w:rsidR="00FD5737" w:rsidRPr="00557C23">
        <w:rPr>
          <w:sz w:val="28"/>
          <w:szCs w:val="28"/>
        </w:rPr>
        <w:t xml:space="preserve"> в районе детского сада.</w:t>
      </w:r>
    </w:p>
    <w:p w:rsidR="00310EEF" w:rsidRDefault="00FD5737" w:rsidP="00FD5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Поспелихинского Центрального сельсовета В.Б. Полетаева: дорожные знаки об ограничении скорости движения транспортных средств установили. Заведующая детским садом Т.Н. Ульрих проведение данного мероприятия подтвердила.</w:t>
      </w:r>
      <w:r w:rsidR="00921B81">
        <w:rPr>
          <w:sz w:val="28"/>
          <w:szCs w:val="28"/>
        </w:rPr>
        <w:t xml:space="preserve"> </w:t>
      </w:r>
    </w:p>
    <w:p w:rsidR="00107AD9" w:rsidRPr="00107AD9" w:rsidRDefault="00FD0BFC" w:rsidP="00107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FD5737">
        <w:rPr>
          <w:sz w:val="28"/>
          <w:szCs w:val="28"/>
        </w:rPr>
        <w:t xml:space="preserve">На рассмотрение комиссии поступило заявление Т.А. Беда о перекрытии проезда между гаражами и многоквартирным </w:t>
      </w:r>
      <w:r w:rsidR="00107AD9">
        <w:rPr>
          <w:sz w:val="28"/>
          <w:szCs w:val="28"/>
        </w:rPr>
        <w:t xml:space="preserve">домом по адресу </w:t>
      </w:r>
      <w:proofErr w:type="gramStart"/>
      <w:r w:rsidR="00107AD9">
        <w:rPr>
          <w:sz w:val="28"/>
          <w:szCs w:val="28"/>
        </w:rPr>
        <w:t>с</w:t>
      </w:r>
      <w:proofErr w:type="gramEnd"/>
      <w:r w:rsidR="00107AD9">
        <w:rPr>
          <w:sz w:val="28"/>
          <w:szCs w:val="28"/>
        </w:rPr>
        <w:t xml:space="preserve">. </w:t>
      </w:r>
      <w:proofErr w:type="gramStart"/>
      <w:r w:rsidR="00107AD9">
        <w:rPr>
          <w:sz w:val="28"/>
          <w:szCs w:val="28"/>
        </w:rPr>
        <w:t>Поспелиха</w:t>
      </w:r>
      <w:proofErr w:type="gramEnd"/>
      <w:r w:rsidR="00107AD9">
        <w:rPr>
          <w:sz w:val="28"/>
          <w:szCs w:val="28"/>
        </w:rPr>
        <w:t xml:space="preserve"> ул. Гончарова 107.</w:t>
      </w:r>
    </w:p>
    <w:p w:rsidR="00A22BA1" w:rsidRDefault="00107AD9" w:rsidP="00107A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1F79">
        <w:rPr>
          <w:sz w:val="28"/>
          <w:szCs w:val="28"/>
        </w:rPr>
        <w:t xml:space="preserve">Заместитель главы Администрации района по оперативным вопросам Д.В. Жилин: </w:t>
      </w:r>
      <w:r w:rsidR="00B03C68" w:rsidRPr="00411F79">
        <w:rPr>
          <w:sz w:val="28"/>
          <w:szCs w:val="28"/>
        </w:rPr>
        <w:t xml:space="preserve">согласно публичной кадастровой карте </w:t>
      </w:r>
      <w:r w:rsidRPr="00411F79">
        <w:rPr>
          <w:sz w:val="28"/>
          <w:szCs w:val="28"/>
        </w:rPr>
        <w:t xml:space="preserve">данный участок </w:t>
      </w:r>
      <w:r w:rsidR="00A22BA1">
        <w:rPr>
          <w:sz w:val="28"/>
          <w:szCs w:val="28"/>
        </w:rPr>
        <w:t>входит в</w:t>
      </w:r>
      <w:r w:rsidRPr="00411F79">
        <w:rPr>
          <w:sz w:val="28"/>
          <w:szCs w:val="28"/>
        </w:rPr>
        <w:t xml:space="preserve"> придомов</w:t>
      </w:r>
      <w:r w:rsidR="00A22BA1">
        <w:rPr>
          <w:sz w:val="28"/>
          <w:szCs w:val="28"/>
        </w:rPr>
        <w:t>ую</w:t>
      </w:r>
      <w:r w:rsidRPr="00411F79">
        <w:rPr>
          <w:sz w:val="28"/>
          <w:szCs w:val="28"/>
        </w:rPr>
        <w:t xml:space="preserve"> территори</w:t>
      </w:r>
      <w:r w:rsidR="00A22BA1">
        <w:rPr>
          <w:sz w:val="28"/>
          <w:szCs w:val="28"/>
        </w:rPr>
        <w:t>ю</w:t>
      </w:r>
      <w:r w:rsidRPr="00411F79">
        <w:rPr>
          <w:sz w:val="28"/>
          <w:szCs w:val="28"/>
        </w:rPr>
        <w:t xml:space="preserve"> многоквартирного дома ул. Гончарова 107. </w:t>
      </w:r>
      <w:r w:rsidR="00A22BA1">
        <w:rPr>
          <w:sz w:val="28"/>
          <w:szCs w:val="28"/>
        </w:rPr>
        <w:t>Для принятия решения об ограничении проезда необходимо жителям провести общее собрание, на котором принять соответствующее решение.</w:t>
      </w:r>
    </w:p>
    <w:p w:rsidR="00492984" w:rsidRDefault="00FD0BFC" w:rsidP="00B03C6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B03C68">
        <w:rPr>
          <w:sz w:val="28"/>
          <w:szCs w:val="28"/>
        </w:rPr>
        <w:t xml:space="preserve">На рассмотрение </w:t>
      </w:r>
      <w:r w:rsidR="00630424" w:rsidRPr="00776B75">
        <w:rPr>
          <w:sz w:val="28"/>
          <w:szCs w:val="28"/>
        </w:rPr>
        <w:t>комиссии поступило заявление Клепиков</w:t>
      </w:r>
      <w:r w:rsidR="00B03C68">
        <w:rPr>
          <w:sz w:val="28"/>
          <w:szCs w:val="28"/>
        </w:rPr>
        <w:t>ой</w:t>
      </w:r>
      <w:r w:rsidR="00BA6117">
        <w:rPr>
          <w:sz w:val="28"/>
          <w:szCs w:val="28"/>
        </w:rPr>
        <w:t xml:space="preserve"> А.А., проживающей по адресу </w:t>
      </w:r>
      <w:proofErr w:type="gramStart"/>
      <w:r w:rsidR="00BA6117">
        <w:rPr>
          <w:sz w:val="28"/>
          <w:szCs w:val="28"/>
        </w:rPr>
        <w:t>с</w:t>
      </w:r>
      <w:proofErr w:type="gramEnd"/>
      <w:r w:rsidR="00BA6117">
        <w:rPr>
          <w:sz w:val="28"/>
          <w:szCs w:val="28"/>
        </w:rPr>
        <w:t xml:space="preserve">. </w:t>
      </w:r>
      <w:proofErr w:type="gramStart"/>
      <w:r w:rsidR="00BA6117">
        <w:rPr>
          <w:sz w:val="28"/>
          <w:szCs w:val="28"/>
        </w:rPr>
        <w:t>Поспелиха</w:t>
      </w:r>
      <w:proofErr w:type="gramEnd"/>
      <w:r w:rsidR="00BA6117">
        <w:rPr>
          <w:sz w:val="28"/>
          <w:szCs w:val="28"/>
        </w:rPr>
        <w:t xml:space="preserve"> пер. М Горького 38 об установке дорожных знаков. В районе перекрестка ул. Первомайской и пер. М Горького со стороны магазина «Аникс»</w:t>
      </w:r>
      <w:r w:rsidR="00132F7A">
        <w:rPr>
          <w:sz w:val="28"/>
          <w:szCs w:val="28"/>
        </w:rPr>
        <w:t xml:space="preserve"> по направлению движения к ул. Гончарова установить знак «Стоянка», на котором поместить две таблички: распространить действие знака до въезда в территорию районного рынка (или по длине магазина «Аникс»), запретить стоянку с работающим двигателем. Также установить аналогичный знак</w:t>
      </w:r>
      <w:r w:rsidR="00921B81">
        <w:rPr>
          <w:sz w:val="28"/>
          <w:szCs w:val="28"/>
        </w:rPr>
        <w:t>,</w:t>
      </w:r>
      <w:r w:rsidR="00132F7A">
        <w:rPr>
          <w:sz w:val="28"/>
          <w:szCs w:val="28"/>
        </w:rPr>
        <w:t xml:space="preserve"> </w:t>
      </w:r>
      <w:r w:rsidR="00921B81">
        <w:rPr>
          <w:sz w:val="28"/>
          <w:szCs w:val="28"/>
        </w:rPr>
        <w:t xml:space="preserve">возможно, </w:t>
      </w:r>
      <w:r w:rsidR="00132F7A">
        <w:rPr>
          <w:sz w:val="28"/>
          <w:szCs w:val="28"/>
        </w:rPr>
        <w:t>на магазине «Солод и Хмель», распространив его действие буквально на метры от знака в обе стороны: по направлению движения к ул. Гончарова до границы земельных участков магазина «Солод и Хмель» и пекарни, по направлению движения к у</w:t>
      </w:r>
      <w:r w:rsidR="00921B81">
        <w:rPr>
          <w:sz w:val="28"/>
          <w:szCs w:val="28"/>
        </w:rPr>
        <w:t xml:space="preserve">л. Первомайской до границы земельных участков между моим и семьи Переверзевых. </w:t>
      </w:r>
      <w:r w:rsidR="00681C80" w:rsidRPr="005528C3">
        <w:rPr>
          <w:sz w:val="28"/>
          <w:szCs w:val="28"/>
        </w:rPr>
        <w:t>Возможно,</w:t>
      </w:r>
      <w:r w:rsidR="00921B81" w:rsidRPr="005528C3">
        <w:rPr>
          <w:sz w:val="28"/>
          <w:szCs w:val="28"/>
        </w:rPr>
        <w:t xml:space="preserve"> также установить такой знак в начале и </w:t>
      </w:r>
      <w:r w:rsidR="00921B81" w:rsidRPr="00492984">
        <w:rPr>
          <w:sz w:val="28"/>
          <w:szCs w:val="28"/>
        </w:rPr>
        <w:t>конце участка действия знака.</w:t>
      </w:r>
      <w:r w:rsidR="00492984">
        <w:rPr>
          <w:sz w:val="28"/>
          <w:szCs w:val="28"/>
        </w:rPr>
        <w:t xml:space="preserve"> Магазина «Солод и Хмель» чаще всего погрузо-разгрузочные работы не через центральный вход, а со стороны расположения моего жилого дома. </w:t>
      </w:r>
    </w:p>
    <w:p w:rsidR="00132F7A" w:rsidRDefault="00492984" w:rsidP="00B03C68">
      <w:pPr>
        <w:pStyle w:val="a8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Канин</w:t>
      </w:r>
      <w:proofErr w:type="gramEnd"/>
      <w:r>
        <w:rPr>
          <w:sz w:val="28"/>
          <w:szCs w:val="28"/>
        </w:rPr>
        <w:t xml:space="preserve"> Н.С. – установка на данном участке запрещающих знаков</w:t>
      </w:r>
      <w:r w:rsidR="00E12286">
        <w:rPr>
          <w:sz w:val="28"/>
          <w:szCs w:val="28"/>
        </w:rPr>
        <w:t xml:space="preserve"> не целес</w:t>
      </w:r>
      <w:r w:rsidR="00A22BA1">
        <w:rPr>
          <w:sz w:val="28"/>
          <w:szCs w:val="28"/>
        </w:rPr>
        <w:t>ооб</w:t>
      </w:r>
      <w:r w:rsidR="00E12286">
        <w:rPr>
          <w:sz w:val="28"/>
          <w:szCs w:val="28"/>
        </w:rPr>
        <w:t>разна.</w:t>
      </w:r>
    </w:p>
    <w:p w:rsidR="00A22BA1" w:rsidRDefault="00A22BA1" w:rsidP="00B03C6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 по оперативным вопросам Д.В. Жилин </w:t>
      </w:r>
      <w:r w:rsidR="00F221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2191">
        <w:rPr>
          <w:sz w:val="28"/>
          <w:szCs w:val="28"/>
        </w:rPr>
        <w:t>запрещающий дорожный знак «Стоянка» с работающ</w:t>
      </w:r>
      <w:r w:rsidR="00FD0BFC">
        <w:rPr>
          <w:sz w:val="28"/>
          <w:szCs w:val="28"/>
        </w:rPr>
        <w:t>и</w:t>
      </w:r>
      <w:r w:rsidR="00F22191">
        <w:rPr>
          <w:sz w:val="28"/>
          <w:szCs w:val="28"/>
        </w:rPr>
        <w:t xml:space="preserve">м двигателем около магазина «Солод и хмель» не представляется возможным, так как к магазину </w:t>
      </w:r>
      <w:r w:rsidR="00E259A2">
        <w:rPr>
          <w:sz w:val="28"/>
          <w:szCs w:val="28"/>
        </w:rPr>
        <w:t xml:space="preserve">подъезжают автомобили </w:t>
      </w:r>
      <w:proofErr w:type="spellStart"/>
      <w:r w:rsidR="00E259A2">
        <w:rPr>
          <w:sz w:val="28"/>
          <w:szCs w:val="28"/>
        </w:rPr>
        <w:t>рефрежераторы</w:t>
      </w:r>
      <w:proofErr w:type="spellEnd"/>
      <w:r w:rsidR="00E259A2">
        <w:rPr>
          <w:sz w:val="28"/>
          <w:szCs w:val="28"/>
        </w:rPr>
        <w:t xml:space="preserve"> с холодильниками. Работа холодильников зависит от работы двигателя автомобиля. </w:t>
      </w:r>
      <w:proofErr w:type="gramStart"/>
      <w:r w:rsidR="00E259A2">
        <w:rPr>
          <w:sz w:val="28"/>
          <w:szCs w:val="28"/>
        </w:rPr>
        <w:t>В следствии</w:t>
      </w:r>
      <w:proofErr w:type="gramEnd"/>
      <w:r w:rsidR="00E259A2">
        <w:rPr>
          <w:sz w:val="28"/>
          <w:szCs w:val="28"/>
        </w:rPr>
        <w:t xml:space="preserve"> чего при выключенном двигателе может произойти порча пищевых продуктов, что окажет негативное влияние на здоровье покупателей данного магазина.</w:t>
      </w:r>
    </w:p>
    <w:p w:rsidR="00C9123C" w:rsidRDefault="00E259A2" w:rsidP="00C9123C">
      <w:pPr>
        <w:ind w:firstLine="709"/>
        <w:jc w:val="both"/>
        <w:rPr>
          <w:sz w:val="28"/>
          <w:szCs w:val="28"/>
        </w:rPr>
      </w:pPr>
      <w:r w:rsidRPr="00B01EE7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магазина «</w:t>
      </w:r>
      <w:proofErr w:type="spellStart"/>
      <w:r>
        <w:rPr>
          <w:sz w:val="28"/>
          <w:szCs w:val="28"/>
        </w:rPr>
        <w:t>Аникс</w:t>
      </w:r>
      <w:proofErr w:type="spellEnd"/>
      <w:r>
        <w:rPr>
          <w:sz w:val="28"/>
          <w:szCs w:val="28"/>
        </w:rPr>
        <w:t xml:space="preserve">» </w:t>
      </w:r>
      <w:r w:rsidR="004D3627">
        <w:rPr>
          <w:sz w:val="28"/>
          <w:szCs w:val="28"/>
        </w:rPr>
        <w:t xml:space="preserve">по пер. М Горького </w:t>
      </w:r>
      <w:r>
        <w:rPr>
          <w:sz w:val="28"/>
          <w:szCs w:val="28"/>
        </w:rPr>
        <w:t xml:space="preserve">существует действующая парковка,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чего </w:t>
      </w:r>
      <w:r w:rsidR="004D3627">
        <w:rPr>
          <w:sz w:val="28"/>
          <w:szCs w:val="28"/>
        </w:rPr>
        <w:t>установка дорожных знаков парковки является обязательной. В целях предотвращения негативного влияния выхлопных газов автомобилей на здоровье граждан, возможна установка дополнительного дорожного знака, означающего парковку автомобилей с неработающ</w:t>
      </w:r>
      <w:r w:rsidR="00B01EE7">
        <w:rPr>
          <w:sz w:val="28"/>
          <w:szCs w:val="28"/>
        </w:rPr>
        <w:t>и</w:t>
      </w:r>
      <w:r w:rsidR="004D3627">
        <w:rPr>
          <w:sz w:val="28"/>
          <w:szCs w:val="28"/>
        </w:rPr>
        <w:t xml:space="preserve">м двигателем, действие которого можно распространить от ул. </w:t>
      </w:r>
      <w:proofErr w:type="gramStart"/>
      <w:r w:rsidR="004D3627">
        <w:rPr>
          <w:sz w:val="28"/>
          <w:szCs w:val="28"/>
        </w:rPr>
        <w:t>Первомайской</w:t>
      </w:r>
      <w:proofErr w:type="gramEnd"/>
      <w:r w:rsidR="004D3627">
        <w:rPr>
          <w:sz w:val="28"/>
          <w:szCs w:val="28"/>
        </w:rPr>
        <w:t xml:space="preserve"> до въезда в территорию рынка.</w:t>
      </w:r>
      <w:r w:rsidR="00C9123C">
        <w:rPr>
          <w:sz w:val="28"/>
          <w:szCs w:val="28"/>
        </w:rPr>
        <w:t xml:space="preserve"> </w:t>
      </w:r>
      <w:r w:rsidR="00C9123C">
        <w:rPr>
          <w:sz w:val="28"/>
          <w:szCs w:val="28"/>
        </w:rPr>
        <w:t>По ул. Первомайской на месте существующей парковки у магазинов «</w:t>
      </w:r>
      <w:proofErr w:type="spellStart"/>
      <w:r w:rsidR="00C9123C">
        <w:rPr>
          <w:sz w:val="28"/>
          <w:szCs w:val="28"/>
        </w:rPr>
        <w:t>Аникс</w:t>
      </w:r>
      <w:proofErr w:type="spellEnd"/>
      <w:r w:rsidR="00C9123C">
        <w:rPr>
          <w:sz w:val="28"/>
          <w:szCs w:val="28"/>
        </w:rPr>
        <w:t xml:space="preserve">», «Пятерочка» также </w:t>
      </w:r>
      <w:r w:rsidR="00C9123C">
        <w:rPr>
          <w:sz w:val="28"/>
          <w:szCs w:val="28"/>
        </w:rPr>
        <w:t xml:space="preserve">возможно </w:t>
      </w:r>
      <w:r w:rsidR="00C9123C">
        <w:rPr>
          <w:sz w:val="28"/>
          <w:szCs w:val="28"/>
        </w:rPr>
        <w:t xml:space="preserve">установить дорожный знак </w:t>
      </w:r>
      <w:r w:rsidR="00C9123C">
        <w:rPr>
          <w:sz w:val="28"/>
          <w:szCs w:val="28"/>
        </w:rPr>
        <w:t>парковки</w:t>
      </w:r>
      <w:bookmarkStart w:id="0" w:name="_GoBack"/>
      <w:bookmarkEnd w:id="0"/>
      <w:r w:rsidR="00C9123C">
        <w:rPr>
          <w:sz w:val="28"/>
          <w:szCs w:val="28"/>
        </w:rPr>
        <w:t xml:space="preserve"> и распространить действие от пер. М Горького до территории дома ул. Первомайская 49.</w:t>
      </w:r>
    </w:p>
    <w:p w:rsidR="00BA6117" w:rsidRDefault="00FD0BFC" w:rsidP="00B03C6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921B81">
        <w:rPr>
          <w:sz w:val="28"/>
          <w:szCs w:val="28"/>
        </w:rPr>
        <w:t xml:space="preserve">На рассмотрение комиссии поступило заявление от жителей </w:t>
      </w:r>
      <w:r w:rsidR="004D3627">
        <w:rPr>
          <w:sz w:val="28"/>
          <w:szCs w:val="28"/>
        </w:rPr>
        <w:t xml:space="preserve">с. Поспелиха </w:t>
      </w:r>
      <w:r w:rsidR="00921B81">
        <w:rPr>
          <w:sz w:val="28"/>
          <w:szCs w:val="28"/>
        </w:rPr>
        <w:t xml:space="preserve">пер. </w:t>
      </w:r>
      <w:proofErr w:type="gramStart"/>
      <w:r w:rsidR="00921B81">
        <w:rPr>
          <w:sz w:val="28"/>
          <w:szCs w:val="28"/>
        </w:rPr>
        <w:t>Мамонтовский</w:t>
      </w:r>
      <w:proofErr w:type="gramEnd"/>
      <w:r w:rsidR="00921B81">
        <w:rPr>
          <w:sz w:val="28"/>
          <w:szCs w:val="28"/>
        </w:rPr>
        <w:t xml:space="preserve"> (Пирогова А.Я)</w:t>
      </w:r>
      <w:r w:rsidR="00681C80">
        <w:rPr>
          <w:sz w:val="28"/>
          <w:szCs w:val="28"/>
        </w:rPr>
        <w:t>,</w:t>
      </w:r>
      <w:r w:rsidR="00921B81">
        <w:rPr>
          <w:sz w:val="28"/>
          <w:szCs w:val="28"/>
        </w:rPr>
        <w:t xml:space="preserve"> об установке дорожных знаков ограничения скорости</w:t>
      </w:r>
      <w:r w:rsidR="009F47D4">
        <w:rPr>
          <w:sz w:val="28"/>
          <w:szCs w:val="28"/>
        </w:rPr>
        <w:t xml:space="preserve"> по пер. Мамонтовскому на пересечении с ул. Ленинской</w:t>
      </w:r>
      <w:r w:rsidR="00921B81">
        <w:rPr>
          <w:sz w:val="28"/>
          <w:szCs w:val="28"/>
        </w:rPr>
        <w:t>, а также</w:t>
      </w:r>
      <w:r w:rsidR="00411F79">
        <w:rPr>
          <w:sz w:val="28"/>
          <w:szCs w:val="28"/>
        </w:rPr>
        <w:t xml:space="preserve"> ограничения </w:t>
      </w:r>
      <w:r w:rsidR="009F47D4">
        <w:rPr>
          <w:sz w:val="28"/>
          <w:szCs w:val="28"/>
        </w:rPr>
        <w:t>движения по указанному участку дороги.</w:t>
      </w:r>
    </w:p>
    <w:p w:rsidR="004D3627" w:rsidRDefault="009F47D4" w:rsidP="00B03C68">
      <w:pPr>
        <w:pStyle w:val="a8"/>
        <w:ind w:left="0" w:firstLine="851"/>
        <w:jc w:val="both"/>
        <w:rPr>
          <w:sz w:val="28"/>
          <w:szCs w:val="28"/>
        </w:rPr>
      </w:pPr>
      <w:r w:rsidRPr="00411F79">
        <w:rPr>
          <w:sz w:val="28"/>
          <w:szCs w:val="28"/>
        </w:rPr>
        <w:t xml:space="preserve">Заместитель главы Администрации района по </w:t>
      </w:r>
      <w:r w:rsidR="004D3627">
        <w:rPr>
          <w:sz w:val="28"/>
          <w:szCs w:val="28"/>
        </w:rPr>
        <w:t xml:space="preserve">оперативным вопросам Д.В. Жилин </w:t>
      </w:r>
      <w:r w:rsidR="004953C5">
        <w:rPr>
          <w:sz w:val="28"/>
          <w:szCs w:val="28"/>
        </w:rPr>
        <w:t>–</w:t>
      </w:r>
      <w:r w:rsidR="004D3627">
        <w:rPr>
          <w:sz w:val="28"/>
          <w:szCs w:val="28"/>
        </w:rPr>
        <w:t xml:space="preserve"> </w:t>
      </w:r>
      <w:r w:rsidR="004953C5">
        <w:rPr>
          <w:sz w:val="28"/>
          <w:szCs w:val="28"/>
        </w:rPr>
        <w:t xml:space="preserve">участок проезжей части пер. ул. Мамонтовский от ул. Советской до ул. Леонова согласно исторически сложившейся застройки является зауженным, без обочин. В связи с этим пешеходы вынуждены двигаться по краю проезжей части. Согласно ПДД разрешенная скорость на данном участке автодороги 60 км/час. </w:t>
      </w:r>
      <w:proofErr w:type="gramStart"/>
      <w:r w:rsidR="004953C5">
        <w:rPr>
          <w:sz w:val="28"/>
          <w:szCs w:val="28"/>
        </w:rPr>
        <w:t>В следствии</w:t>
      </w:r>
      <w:proofErr w:type="gramEnd"/>
      <w:r w:rsidR="004953C5">
        <w:rPr>
          <w:sz w:val="28"/>
          <w:szCs w:val="28"/>
        </w:rPr>
        <w:t xml:space="preserve"> факта </w:t>
      </w:r>
      <w:proofErr w:type="spellStart"/>
      <w:r w:rsidR="004953C5">
        <w:rPr>
          <w:sz w:val="28"/>
          <w:szCs w:val="28"/>
        </w:rPr>
        <w:t>зауженности</w:t>
      </w:r>
      <w:proofErr w:type="spellEnd"/>
      <w:r w:rsidR="004953C5">
        <w:rPr>
          <w:sz w:val="28"/>
          <w:szCs w:val="28"/>
        </w:rPr>
        <w:t xml:space="preserve"> дороги при разрешенной скорости 60 км/час </w:t>
      </w:r>
      <w:r w:rsidR="00FD0BFC">
        <w:rPr>
          <w:sz w:val="28"/>
          <w:szCs w:val="28"/>
        </w:rPr>
        <w:t>возникает риск</w:t>
      </w:r>
      <w:r w:rsidR="004953C5">
        <w:rPr>
          <w:sz w:val="28"/>
          <w:szCs w:val="28"/>
        </w:rPr>
        <w:t xml:space="preserve"> дорожно-транспортн</w:t>
      </w:r>
      <w:r w:rsidR="00FD0BFC">
        <w:rPr>
          <w:sz w:val="28"/>
          <w:szCs w:val="28"/>
        </w:rPr>
        <w:t>ых</w:t>
      </w:r>
      <w:r w:rsidR="004953C5">
        <w:rPr>
          <w:sz w:val="28"/>
          <w:szCs w:val="28"/>
        </w:rPr>
        <w:t xml:space="preserve"> происшестви</w:t>
      </w:r>
      <w:r w:rsidR="00FD0BFC">
        <w:rPr>
          <w:sz w:val="28"/>
          <w:szCs w:val="28"/>
        </w:rPr>
        <w:t>й</w:t>
      </w:r>
      <w:r w:rsidR="004953C5">
        <w:rPr>
          <w:sz w:val="28"/>
          <w:szCs w:val="28"/>
        </w:rPr>
        <w:t xml:space="preserve"> в части наезда на пешеходов. Считаю целесообразным установить дорожные знаки</w:t>
      </w:r>
      <w:r w:rsidR="00FD0BFC">
        <w:rPr>
          <w:sz w:val="28"/>
          <w:szCs w:val="28"/>
        </w:rPr>
        <w:t xml:space="preserve"> ограничения скорости 40 км/час от ул. Советской до ул. Леонова.</w:t>
      </w:r>
    </w:p>
    <w:p w:rsidR="00921B81" w:rsidRDefault="00921B81" w:rsidP="00B03C6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921B81" w:rsidRDefault="00F23FCB" w:rsidP="00B03C6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21B81">
        <w:rPr>
          <w:sz w:val="28"/>
          <w:szCs w:val="28"/>
        </w:rPr>
        <w:t xml:space="preserve">Главе Поспелихинского Центрального сельсовета В.Б. Полетаевой внести изменения и дополнения в карту дислокации дорожных знаков </w:t>
      </w:r>
      <w:proofErr w:type="gramStart"/>
      <w:r w:rsidR="00921B81">
        <w:rPr>
          <w:sz w:val="28"/>
          <w:szCs w:val="28"/>
        </w:rPr>
        <w:t>с</w:t>
      </w:r>
      <w:proofErr w:type="gramEnd"/>
      <w:r w:rsidR="00921B81">
        <w:rPr>
          <w:sz w:val="28"/>
          <w:szCs w:val="28"/>
        </w:rPr>
        <w:t xml:space="preserve">. </w:t>
      </w:r>
      <w:proofErr w:type="gramStart"/>
      <w:r w:rsidR="00921B81">
        <w:rPr>
          <w:sz w:val="28"/>
          <w:szCs w:val="28"/>
        </w:rPr>
        <w:t>Поспелиха</w:t>
      </w:r>
      <w:proofErr w:type="gramEnd"/>
      <w:r w:rsidR="005176AE">
        <w:rPr>
          <w:sz w:val="28"/>
          <w:szCs w:val="28"/>
        </w:rPr>
        <w:t xml:space="preserve"> ул. Кирзаводская </w:t>
      </w:r>
      <w:r w:rsidR="005528C3">
        <w:rPr>
          <w:sz w:val="28"/>
          <w:szCs w:val="28"/>
        </w:rPr>
        <w:t xml:space="preserve">в </w:t>
      </w:r>
      <w:r w:rsidR="005176AE">
        <w:rPr>
          <w:sz w:val="28"/>
          <w:szCs w:val="28"/>
        </w:rPr>
        <w:t>район</w:t>
      </w:r>
      <w:r w:rsidR="005528C3">
        <w:rPr>
          <w:sz w:val="28"/>
          <w:szCs w:val="28"/>
        </w:rPr>
        <w:t>е</w:t>
      </w:r>
      <w:r w:rsidR="005176AE">
        <w:rPr>
          <w:sz w:val="28"/>
          <w:szCs w:val="28"/>
        </w:rPr>
        <w:t xml:space="preserve"> </w:t>
      </w:r>
      <w:r w:rsidR="005528C3">
        <w:rPr>
          <w:sz w:val="28"/>
          <w:szCs w:val="28"/>
        </w:rPr>
        <w:t>МДОУ детский сад № 5 «Ромашка»</w:t>
      </w:r>
      <w:r w:rsidR="00921B81">
        <w:rPr>
          <w:sz w:val="28"/>
          <w:szCs w:val="28"/>
        </w:rPr>
        <w:t>.</w:t>
      </w:r>
    </w:p>
    <w:p w:rsidR="005528C3" w:rsidRDefault="00F23FCB" w:rsidP="00552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528C3">
        <w:rPr>
          <w:sz w:val="28"/>
          <w:szCs w:val="28"/>
        </w:rPr>
        <w:t xml:space="preserve">Направить в адрес Т.А. Беда письмо о необходимости проведения общего собрания жильцов дома по ул. Гончарова 107 по вопросу </w:t>
      </w:r>
      <w:r w:rsidR="007661F0">
        <w:rPr>
          <w:sz w:val="28"/>
          <w:szCs w:val="28"/>
        </w:rPr>
        <w:t>ограничения движения транспорта на участке между домом и гаражами</w:t>
      </w:r>
      <w:r w:rsidR="005528C3">
        <w:rPr>
          <w:sz w:val="28"/>
          <w:szCs w:val="28"/>
        </w:rPr>
        <w:t>, так как данный участок является придомовой территорией домовладения (</w:t>
      </w:r>
      <w:r w:rsidR="005528C3" w:rsidRPr="006779FD">
        <w:rPr>
          <w:sz w:val="28"/>
          <w:szCs w:val="28"/>
        </w:rPr>
        <w:t>отдел по ЖКХ и транспорту</w:t>
      </w:r>
      <w:r w:rsidR="005528C3">
        <w:rPr>
          <w:sz w:val="28"/>
          <w:szCs w:val="28"/>
        </w:rPr>
        <w:t xml:space="preserve">). </w:t>
      </w:r>
    </w:p>
    <w:p w:rsidR="00B01EE7" w:rsidRDefault="00F23FCB" w:rsidP="00552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</w:t>
      </w:r>
      <w:proofErr w:type="gramStart"/>
      <w:r w:rsidR="00B01EE7">
        <w:rPr>
          <w:sz w:val="28"/>
          <w:szCs w:val="28"/>
        </w:rPr>
        <w:t>Главе Поспелихинского Центрального сельсовета В.Б. Полетаевой установить дорожные знаки 6.4 «Парковка</w:t>
      </w:r>
      <w:r w:rsidR="00583299">
        <w:rPr>
          <w:sz w:val="28"/>
          <w:szCs w:val="28"/>
        </w:rPr>
        <w:t>»</w:t>
      </w:r>
      <w:r w:rsidR="00B01EE7">
        <w:rPr>
          <w:sz w:val="28"/>
          <w:szCs w:val="28"/>
        </w:rPr>
        <w:t xml:space="preserve"> </w:t>
      </w:r>
      <w:r>
        <w:rPr>
          <w:sz w:val="28"/>
          <w:szCs w:val="28"/>
        </w:rPr>
        <w:t>с дополнительными знаками 8.</w:t>
      </w:r>
      <w:r w:rsidR="0058329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83299">
        <w:rPr>
          <w:sz w:val="28"/>
          <w:szCs w:val="28"/>
        </w:rPr>
        <w:t>«стоянка с неработающем двигателем»</w:t>
      </w:r>
      <w:r w:rsidR="00B01EE7">
        <w:rPr>
          <w:sz w:val="28"/>
          <w:szCs w:val="28"/>
        </w:rPr>
        <w:t xml:space="preserve"> по пер. М Горького около магазина «</w:t>
      </w:r>
      <w:proofErr w:type="spellStart"/>
      <w:r w:rsidR="00B01EE7">
        <w:rPr>
          <w:sz w:val="28"/>
          <w:szCs w:val="28"/>
        </w:rPr>
        <w:t>Аникс</w:t>
      </w:r>
      <w:proofErr w:type="spellEnd"/>
      <w:r w:rsidR="00B01EE7">
        <w:rPr>
          <w:sz w:val="28"/>
          <w:szCs w:val="28"/>
        </w:rPr>
        <w:t>» действие</w:t>
      </w:r>
      <w:r w:rsidR="00BB4C47">
        <w:rPr>
          <w:sz w:val="28"/>
          <w:szCs w:val="28"/>
        </w:rPr>
        <w:t>,</w:t>
      </w:r>
      <w:r w:rsidR="00B01EE7">
        <w:rPr>
          <w:sz w:val="28"/>
          <w:szCs w:val="28"/>
        </w:rPr>
        <w:t xml:space="preserve"> которых будет распространяться от ул. П</w:t>
      </w:r>
      <w:r w:rsidR="00974BDF">
        <w:rPr>
          <w:sz w:val="28"/>
          <w:szCs w:val="28"/>
        </w:rPr>
        <w:t>ер</w:t>
      </w:r>
      <w:r w:rsidR="00583299">
        <w:rPr>
          <w:sz w:val="28"/>
          <w:szCs w:val="28"/>
        </w:rPr>
        <w:t>в</w:t>
      </w:r>
      <w:r w:rsidR="00974BDF">
        <w:rPr>
          <w:sz w:val="28"/>
          <w:szCs w:val="28"/>
        </w:rPr>
        <w:t xml:space="preserve">омайской </w:t>
      </w:r>
      <w:r w:rsidR="00E11067">
        <w:rPr>
          <w:sz w:val="28"/>
          <w:szCs w:val="28"/>
        </w:rPr>
        <w:t>до въезда в территорию рынка.</w:t>
      </w:r>
      <w:proofErr w:type="gramEnd"/>
      <w:r w:rsidR="00583299">
        <w:rPr>
          <w:sz w:val="28"/>
          <w:szCs w:val="28"/>
        </w:rPr>
        <w:t xml:space="preserve"> По ул. Первомайской на месте существующей парковки у магазинов «</w:t>
      </w:r>
      <w:proofErr w:type="spellStart"/>
      <w:r w:rsidR="00583299">
        <w:rPr>
          <w:sz w:val="28"/>
          <w:szCs w:val="28"/>
        </w:rPr>
        <w:t>Аникс</w:t>
      </w:r>
      <w:proofErr w:type="spellEnd"/>
      <w:r w:rsidR="00583299">
        <w:rPr>
          <w:sz w:val="28"/>
          <w:szCs w:val="28"/>
        </w:rPr>
        <w:t>», «Пятерочка» также установить дорожный знак 6.4. «Парковка» и распространить действие от пер. М Горького до территории дома ул. Первомайская 49.</w:t>
      </w:r>
    </w:p>
    <w:p w:rsidR="00E11067" w:rsidRDefault="00E11067" w:rsidP="00552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по ЖКХ и транспорту направить в адрес Клепиковой А.Г. письмо о решении районной комиссии по БДД об установки дорожных знаков возле магазина «</w:t>
      </w:r>
      <w:proofErr w:type="spellStart"/>
      <w:r>
        <w:rPr>
          <w:sz w:val="28"/>
          <w:szCs w:val="28"/>
        </w:rPr>
        <w:t>Аникс</w:t>
      </w:r>
      <w:proofErr w:type="spellEnd"/>
      <w:r>
        <w:rPr>
          <w:sz w:val="28"/>
          <w:szCs w:val="28"/>
        </w:rPr>
        <w:t>».</w:t>
      </w:r>
    </w:p>
    <w:p w:rsidR="00E33B6C" w:rsidRDefault="00583299" w:rsidP="00F13D8A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gramStart"/>
      <w:r w:rsidR="00F13D8A">
        <w:rPr>
          <w:sz w:val="28"/>
          <w:szCs w:val="28"/>
        </w:rPr>
        <w:t xml:space="preserve">Главе Поспелихинского Центрального сельсовета В.Б. Полетаевой комисионно с представителями «ОГИБДД МО МВД России Поспелихинский» и </w:t>
      </w:r>
      <w:r w:rsidR="00F13D8A" w:rsidRPr="00D55083">
        <w:rPr>
          <w:sz w:val="28"/>
          <w:szCs w:val="28"/>
        </w:rPr>
        <w:t>филиала Поспелихинский ГУП ДХ АК «Южное ДСУ»</w:t>
      </w:r>
      <w:r w:rsidR="00F13D8A">
        <w:rPr>
          <w:sz w:val="28"/>
          <w:szCs w:val="28"/>
        </w:rPr>
        <w:t xml:space="preserve"> выехать для определения места установки дорожн</w:t>
      </w:r>
      <w:r w:rsidR="00E33B6C">
        <w:rPr>
          <w:sz w:val="28"/>
          <w:szCs w:val="28"/>
        </w:rPr>
        <w:t>ых</w:t>
      </w:r>
      <w:r w:rsidR="00F13D8A">
        <w:rPr>
          <w:sz w:val="28"/>
          <w:szCs w:val="28"/>
        </w:rPr>
        <w:t xml:space="preserve"> знак</w:t>
      </w:r>
      <w:r w:rsidR="00E33B6C">
        <w:rPr>
          <w:sz w:val="28"/>
          <w:szCs w:val="28"/>
        </w:rPr>
        <w:t>ов</w:t>
      </w:r>
      <w:r w:rsidR="00F13D8A">
        <w:rPr>
          <w:sz w:val="28"/>
          <w:szCs w:val="28"/>
        </w:rPr>
        <w:t xml:space="preserve"> ограничения скорости по пер. Мамонтовский </w:t>
      </w:r>
      <w:r>
        <w:rPr>
          <w:sz w:val="28"/>
          <w:szCs w:val="28"/>
        </w:rPr>
        <w:t>от ул. Советская до ул. Леонова</w:t>
      </w:r>
      <w:r w:rsidR="00F13D8A">
        <w:rPr>
          <w:sz w:val="28"/>
          <w:szCs w:val="28"/>
        </w:rPr>
        <w:t xml:space="preserve"> в срок не позднее 30.10.2022 года.</w:t>
      </w:r>
      <w:proofErr w:type="gramEnd"/>
      <w:r w:rsidR="00F13D8A">
        <w:rPr>
          <w:sz w:val="28"/>
          <w:szCs w:val="28"/>
        </w:rPr>
        <w:t xml:space="preserve"> </w:t>
      </w:r>
      <w:r w:rsidR="00E33B6C">
        <w:rPr>
          <w:sz w:val="28"/>
          <w:szCs w:val="28"/>
        </w:rPr>
        <w:t>Места для установки дорожных знаков выбирать с учетом того, что в 2023 году на данном участке автодороги будет производиться капитальный ремонт дорожного полотна.</w:t>
      </w:r>
    </w:p>
    <w:p w:rsidR="00F13D8A" w:rsidRDefault="00F13D8A" w:rsidP="00F13D8A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месте и дате установки дорожн</w:t>
      </w:r>
      <w:r w:rsidR="00E33B6C">
        <w:rPr>
          <w:sz w:val="28"/>
          <w:szCs w:val="28"/>
        </w:rPr>
        <w:t>ых</w:t>
      </w:r>
      <w:r>
        <w:rPr>
          <w:sz w:val="28"/>
          <w:szCs w:val="28"/>
        </w:rPr>
        <w:t xml:space="preserve"> знак</w:t>
      </w:r>
      <w:r w:rsidR="00E33B6C">
        <w:rPr>
          <w:sz w:val="28"/>
          <w:szCs w:val="28"/>
        </w:rPr>
        <w:t>ов</w:t>
      </w:r>
      <w:r>
        <w:rPr>
          <w:sz w:val="28"/>
          <w:szCs w:val="28"/>
        </w:rPr>
        <w:t xml:space="preserve"> направить в Администрацию Поспелихинского района письменный ответ до </w:t>
      </w:r>
      <w:r w:rsidR="00E33B6C">
        <w:rPr>
          <w:sz w:val="28"/>
          <w:szCs w:val="28"/>
        </w:rPr>
        <w:t>01.12.</w:t>
      </w:r>
      <w:r>
        <w:rPr>
          <w:sz w:val="28"/>
          <w:szCs w:val="28"/>
        </w:rPr>
        <w:t>2022 года.</w:t>
      </w:r>
    </w:p>
    <w:p w:rsidR="00A97508" w:rsidRDefault="008E05E6" w:rsidP="008F5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Направить </w:t>
      </w:r>
      <w:r w:rsidR="00C8590D">
        <w:rPr>
          <w:sz w:val="28"/>
          <w:szCs w:val="28"/>
        </w:rPr>
        <w:t xml:space="preserve">промежуточный ответ </w:t>
      </w:r>
      <w:r>
        <w:rPr>
          <w:sz w:val="28"/>
          <w:szCs w:val="28"/>
        </w:rPr>
        <w:t xml:space="preserve">на коллективное письмо А.Я. Пироговой, проживающей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Поспелиха</w:t>
      </w:r>
      <w:proofErr w:type="gramEnd"/>
      <w:r>
        <w:rPr>
          <w:sz w:val="28"/>
          <w:szCs w:val="28"/>
        </w:rPr>
        <w:t xml:space="preserve"> ул. Ленинская 68-1</w:t>
      </w:r>
      <w:r w:rsidR="00E33B6C">
        <w:rPr>
          <w:sz w:val="28"/>
          <w:szCs w:val="28"/>
        </w:rPr>
        <w:t xml:space="preserve"> о рассмотрении вопроса </w:t>
      </w:r>
      <w:r>
        <w:rPr>
          <w:sz w:val="28"/>
          <w:szCs w:val="28"/>
        </w:rPr>
        <w:t xml:space="preserve"> по установке дорожн</w:t>
      </w:r>
      <w:r w:rsidR="00E33B6C">
        <w:rPr>
          <w:sz w:val="28"/>
          <w:szCs w:val="28"/>
        </w:rPr>
        <w:t>ых</w:t>
      </w:r>
      <w:r>
        <w:rPr>
          <w:sz w:val="28"/>
          <w:szCs w:val="28"/>
        </w:rPr>
        <w:t xml:space="preserve"> знак</w:t>
      </w:r>
      <w:r w:rsidR="00E33B6C">
        <w:rPr>
          <w:sz w:val="28"/>
          <w:szCs w:val="28"/>
        </w:rPr>
        <w:t>ов</w:t>
      </w:r>
      <w:r>
        <w:rPr>
          <w:sz w:val="28"/>
          <w:szCs w:val="28"/>
        </w:rPr>
        <w:t xml:space="preserve"> ограничения скорости. По мере поступления ответа из Центрального сельсовета в адрес заявителя направить окончательный ответ</w:t>
      </w:r>
      <w:r w:rsidR="00C8590D">
        <w:rPr>
          <w:sz w:val="28"/>
          <w:szCs w:val="28"/>
        </w:rPr>
        <w:t xml:space="preserve"> </w:t>
      </w:r>
      <w:r w:rsidR="00C8590D" w:rsidRPr="006779FD">
        <w:rPr>
          <w:sz w:val="28"/>
          <w:szCs w:val="28"/>
        </w:rPr>
        <w:t>(отдел по ЖКХ и транспорту)</w:t>
      </w:r>
      <w:r>
        <w:rPr>
          <w:sz w:val="28"/>
          <w:szCs w:val="28"/>
        </w:rPr>
        <w:t>.</w:t>
      </w:r>
    </w:p>
    <w:p w:rsidR="005D1DA0" w:rsidRDefault="005D1DA0" w:rsidP="008F57CC">
      <w:pPr>
        <w:jc w:val="both"/>
        <w:rPr>
          <w:sz w:val="28"/>
          <w:szCs w:val="28"/>
        </w:rPr>
      </w:pPr>
    </w:p>
    <w:p w:rsidR="008E05E6" w:rsidRDefault="008E05E6" w:rsidP="008F57CC">
      <w:pPr>
        <w:jc w:val="both"/>
        <w:rPr>
          <w:sz w:val="28"/>
          <w:szCs w:val="28"/>
        </w:rPr>
      </w:pPr>
    </w:p>
    <w:p w:rsidR="0081736E" w:rsidRPr="00F40D80" w:rsidRDefault="00192548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>П</w:t>
      </w:r>
      <w:r w:rsidR="005B52EA" w:rsidRPr="00F40D80">
        <w:rPr>
          <w:sz w:val="28"/>
          <w:szCs w:val="28"/>
        </w:rPr>
        <w:t>редседател</w:t>
      </w:r>
      <w:r w:rsidRPr="00F40D80">
        <w:rPr>
          <w:sz w:val="28"/>
          <w:szCs w:val="28"/>
        </w:rPr>
        <w:t>ь</w:t>
      </w:r>
      <w:r w:rsidR="00B3713C" w:rsidRPr="00F40D80">
        <w:rPr>
          <w:sz w:val="28"/>
          <w:szCs w:val="28"/>
        </w:rPr>
        <w:t xml:space="preserve"> </w:t>
      </w:r>
      <w:proofErr w:type="gramStart"/>
      <w:r w:rsidR="001F3CB9" w:rsidRPr="00F40D80">
        <w:rPr>
          <w:sz w:val="28"/>
          <w:szCs w:val="28"/>
        </w:rPr>
        <w:t>районной</w:t>
      </w:r>
      <w:proofErr w:type="gramEnd"/>
    </w:p>
    <w:p w:rsidR="004901D5" w:rsidRPr="00F40D80" w:rsidRDefault="004901D5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 xml:space="preserve">комиссии </w:t>
      </w:r>
      <w:r w:rsidR="009E77E0" w:rsidRPr="00F40D80">
        <w:rPr>
          <w:sz w:val="28"/>
          <w:szCs w:val="28"/>
        </w:rPr>
        <w:t>по БДД</w:t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4126C7" w:rsidRPr="00F40D80">
        <w:rPr>
          <w:sz w:val="28"/>
          <w:szCs w:val="28"/>
        </w:rPr>
        <w:tab/>
      </w:r>
      <w:r w:rsidR="003F777E" w:rsidRPr="00F40D80">
        <w:rPr>
          <w:sz w:val="28"/>
          <w:szCs w:val="28"/>
        </w:rPr>
        <w:t xml:space="preserve"> </w:t>
      </w:r>
      <w:r w:rsidR="00F40D80">
        <w:rPr>
          <w:sz w:val="28"/>
          <w:szCs w:val="28"/>
        </w:rPr>
        <w:t xml:space="preserve">              </w:t>
      </w:r>
      <w:r w:rsidR="00E505A2" w:rsidRPr="00F40D80">
        <w:rPr>
          <w:sz w:val="28"/>
          <w:szCs w:val="28"/>
        </w:rPr>
        <w:t>И.А. Башмаков</w:t>
      </w:r>
    </w:p>
    <w:p w:rsidR="00020936" w:rsidRPr="00F40D80" w:rsidRDefault="00020936" w:rsidP="00394556">
      <w:pPr>
        <w:jc w:val="both"/>
        <w:rPr>
          <w:sz w:val="28"/>
          <w:szCs w:val="28"/>
        </w:rPr>
      </w:pPr>
    </w:p>
    <w:p w:rsidR="00F83718" w:rsidRPr="00F40D80" w:rsidRDefault="00F83718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="004901D5" w:rsidRPr="00F40D80">
        <w:rPr>
          <w:sz w:val="28"/>
          <w:szCs w:val="28"/>
        </w:rPr>
        <w:tab/>
      </w:r>
      <w:r w:rsidR="004901D5" w:rsidRPr="00F40D80">
        <w:rPr>
          <w:sz w:val="28"/>
          <w:szCs w:val="28"/>
        </w:rPr>
        <w:tab/>
      </w:r>
    </w:p>
    <w:p w:rsidR="00EB55B3" w:rsidRPr="00F40D80" w:rsidRDefault="004901D5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 xml:space="preserve">Секретарь </w:t>
      </w:r>
      <w:r w:rsidR="00EB55B3" w:rsidRPr="00F40D80">
        <w:rPr>
          <w:sz w:val="28"/>
          <w:szCs w:val="28"/>
        </w:rPr>
        <w:t>районной</w:t>
      </w:r>
    </w:p>
    <w:p w:rsidR="004901D5" w:rsidRPr="00F40D80" w:rsidRDefault="004901D5" w:rsidP="00394556">
      <w:pPr>
        <w:jc w:val="both"/>
        <w:rPr>
          <w:sz w:val="28"/>
          <w:szCs w:val="28"/>
        </w:rPr>
      </w:pPr>
      <w:r w:rsidRPr="00F40D80">
        <w:rPr>
          <w:sz w:val="28"/>
          <w:szCs w:val="28"/>
        </w:rPr>
        <w:t>комиссии</w:t>
      </w:r>
      <w:r w:rsidR="00C70161" w:rsidRPr="00F40D80">
        <w:rPr>
          <w:sz w:val="28"/>
          <w:szCs w:val="28"/>
        </w:rPr>
        <w:t xml:space="preserve"> по БДД</w:t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Pr="00F40D80">
        <w:rPr>
          <w:sz w:val="28"/>
          <w:szCs w:val="28"/>
        </w:rPr>
        <w:tab/>
      </w:r>
      <w:r w:rsidR="00F83718" w:rsidRPr="00F40D80">
        <w:rPr>
          <w:sz w:val="28"/>
          <w:szCs w:val="28"/>
        </w:rPr>
        <w:tab/>
      </w:r>
      <w:r w:rsidR="00F83718" w:rsidRPr="00F40D80">
        <w:rPr>
          <w:sz w:val="28"/>
          <w:szCs w:val="28"/>
        </w:rPr>
        <w:tab/>
      </w:r>
      <w:r w:rsidR="00EB55B3" w:rsidRPr="00F40D80">
        <w:rPr>
          <w:sz w:val="28"/>
          <w:szCs w:val="28"/>
        </w:rPr>
        <w:tab/>
      </w:r>
      <w:r w:rsidR="000C727F" w:rsidRPr="00F40D80">
        <w:rPr>
          <w:sz w:val="28"/>
          <w:szCs w:val="28"/>
        </w:rPr>
        <w:t xml:space="preserve"> </w:t>
      </w:r>
      <w:r w:rsidR="003F777E" w:rsidRPr="00F40D80">
        <w:rPr>
          <w:sz w:val="28"/>
          <w:szCs w:val="28"/>
        </w:rPr>
        <w:t xml:space="preserve">     </w:t>
      </w:r>
      <w:r w:rsidR="000C727F" w:rsidRPr="00F40D80">
        <w:rPr>
          <w:sz w:val="28"/>
          <w:szCs w:val="28"/>
        </w:rPr>
        <w:t xml:space="preserve">       </w:t>
      </w:r>
      <w:r w:rsidR="009E162C" w:rsidRPr="00F40D80">
        <w:rPr>
          <w:sz w:val="28"/>
          <w:szCs w:val="28"/>
        </w:rPr>
        <w:t>Е.Г. Ларюшкина</w:t>
      </w:r>
    </w:p>
    <w:sectPr w:rsidR="004901D5" w:rsidRPr="00F40D80" w:rsidSect="00983E36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712DC7"/>
    <w:multiLevelType w:val="hybridMultilevel"/>
    <w:tmpl w:val="00C8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42902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0D6214BE"/>
    <w:multiLevelType w:val="multilevel"/>
    <w:tmpl w:val="1BCE2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732984"/>
    <w:multiLevelType w:val="hybridMultilevel"/>
    <w:tmpl w:val="3F8ADBF4"/>
    <w:lvl w:ilvl="0" w:tplc="FE4414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4F86"/>
    <w:multiLevelType w:val="hybridMultilevel"/>
    <w:tmpl w:val="2C88D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E43887"/>
    <w:multiLevelType w:val="hybridMultilevel"/>
    <w:tmpl w:val="3416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A209D"/>
    <w:multiLevelType w:val="hybridMultilevel"/>
    <w:tmpl w:val="94A0314A"/>
    <w:lvl w:ilvl="0" w:tplc="3EA25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3120B"/>
    <w:multiLevelType w:val="hybridMultilevel"/>
    <w:tmpl w:val="12BAEDDA"/>
    <w:lvl w:ilvl="0" w:tplc="97B6C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7B44CF"/>
    <w:multiLevelType w:val="hybridMultilevel"/>
    <w:tmpl w:val="6D107D18"/>
    <w:lvl w:ilvl="0" w:tplc="1D4EB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1921A5E"/>
    <w:multiLevelType w:val="hybridMultilevel"/>
    <w:tmpl w:val="3B6E6F5C"/>
    <w:lvl w:ilvl="0" w:tplc="6FC4117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47AC0"/>
    <w:multiLevelType w:val="multilevel"/>
    <w:tmpl w:val="EAE84ED8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5F276F1"/>
    <w:multiLevelType w:val="hybridMultilevel"/>
    <w:tmpl w:val="8A9CF7B6"/>
    <w:lvl w:ilvl="0" w:tplc="E9C00EC2">
      <w:start w:val="1"/>
      <w:numFmt w:val="decimal"/>
      <w:lvlText w:val="%1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7454DB7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2D0713FE"/>
    <w:multiLevelType w:val="hybridMultilevel"/>
    <w:tmpl w:val="288A9832"/>
    <w:lvl w:ilvl="0" w:tplc="AF8AD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46385C"/>
    <w:multiLevelType w:val="hybridMultilevel"/>
    <w:tmpl w:val="AD90EB28"/>
    <w:lvl w:ilvl="0" w:tplc="C400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372EFA"/>
    <w:multiLevelType w:val="multilevel"/>
    <w:tmpl w:val="1BCE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BFB4057"/>
    <w:multiLevelType w:val="hybridMultilevel"/>
    <w:tmpl w:val="B7C4732A"/>
    <w:lvl w:ilvl="0" w:tplc="F4B20D0A">
      <w:start w:val="5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>
    <w:nsid w:val="4AF43B7E"/>
    <w:multiLevelType w:val="hybridMultilevel"/>
    <w:tmpl w:val="2A02FD1E"/>
    <w:lvl w:ilvl="0" w:tplc="8DA0C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C3714B4"/>
    <w:multiLevelType w:val="hybridMultilevel"/>
    <w:tmpl w:val="1BB0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50B6B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16C57E3"/>
    <w:multiLevelType w:val="hybridMultilevel"/>
    <w:tmpl w:val="C97C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E0C1F"/>
    <w:multiLevelType w:val="hybridMultilevel"/>
    <w:tmpl w:val="DB3AC394"/>
    <w:lvl w:ilvl="0" w:tplc="8448680A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E6322"/>
    <w:multiLevelType w:val="hybridMultilevel"/>
    <w:tmpl w:val="AFAAB2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B58D6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1C84D76"/>
    <w:multiLevelType w:val="hybridMultilevel"/>
    <w:tmpl w:val="3DBE09A6"/>
    <w:lvl w:ilvl="0" w:tplc="89CE1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5016CAA"/>
    <w:multiLevelType w:val="hybridMultilevel"/>
    <w:tmpl w:val="B27CCD52"/>
    <w:lvl w:ilvl="0" w:tplc="FBDE18E6">
      <w:start w:val="4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5644600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7842529C"/>
    <w:multiLevelType w:val="multilevel"/>
    <w:tmpl w:val="1BCE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A50D8B"/>
    <w:multiLevelType w:val="multilevel"/>
    <w:tmpl w:val="1BCE2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B344439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7BA127D4"/>
    <w:multiLevelType w:val="hybridMultilevel"/>
    <w:tmpl w:val="26F4CA48"/>
    <w:lvl w:ilvl="0" w:tplc="1C9CEF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4C179E"/>
    <w:multiLevelType w:val="hybridMultilevel"/>
    <w:tmpl w:val="76145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16737D"/>
    <w:multiLevelType w:val="hybridMultilevel"/>
    <w:tmpl w:val="4AAC09A4"/>
    <w:lvl w:ilvl="0" w:tplc="D682E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D876B5"/>
    <w:multiLevelType w:val="hybridMultilevel"/>
    <w:tmpl w:val="D96EE304"/>
    <w:lvl w:ilvl="0" w:tplc="09405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E13D35"/>
    <w:multiLevelType w:val="multilevel"/>
    <w:tmpl w:val="4B184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28"/>
  </w:num>
  <w:num w:numId="6">
    <w:abstractNumId w:val="24"/>
  </w:num>
  <w:num w:numId="7">
    <w:abstractNumId w:val="12"/>
  </w:num>
  <w:num w:numId="8">
    <w:abstractNumId w:val="20"/>
  </w:num>
  <w:num w:numId="9">
    <w:abstractNumId w:val="14"/>
  </w:num>
  <w:num w:numId="10">
    <w:abstractNumId w:val="19"/>
  </w:num>
  <w:num w:numId="11">
    <w:abstractNumId w:val="34"/>
  </w:num>
  <w:num w:numId="12">
    <w:abstractNumId w:val="18"/>
  </w:num>
  <w:num w:numId="13">
    <w:abstractNumId w:val="13"/>
  </w:num>
  <w:num w:numId="14">
    <w:abstractNumId w:val="25"/>
  </w:num>
  <w:num w:numId="15">
    <w:abstractNumId w:val="5"/>
  </w:num>
  <w:num w:numId="16">
    <w:abstractNumId w:val="30"/>
  </w:num>
  <w:num w:numId="17">
    <w:abstractNumId w:val="27"/>
  </w:num>
  <w:num w:numId="18">
    <w:abstractNumId w:val="31"/>
  </w:num>
  <w:num w:numId="19">
    <w:abstractNumId w:val="8"/>
  </w:num>
  <w:num w:numId="20">
    <w:abstractNumId w:val="23"/>
  </w:num>
  <w:num w:numId="21">
    <w:abstractNumId w:val="21"/>
  </w:num>
  <w:num w:numId="22">
    <w:abstractNumId w:val="6"/>
  </w:num>
  <w:num w:numId="23">
    <w:abstractNumId w:val="10"/>
  </w:num>
  <w:num w:numId="24">
    <w:abstractNumId w:val="7"/>
  </w:num>
  <w:num w:numId="25">
    <w:abstractNumId w:val="4"/>
  </w:num>
  <w:num w:numId="26">
    <w:abstractNumId w:val="17"/>
  </w:num>
  <w:num w:numId="27">
    <w:abstractNumId w:val="35"/>
  </w:num>
  <w:num w:numId="28">
    <w:abstractNumId w:val="1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6"/>
  </w:num>
  <w:num w:numId="33">
    <w:abstractNumId w:val="32"/>
  </w:num>
  <w:num w:numId="34">
    <w:abstractNumId w:val="3"/>
  </w:num>
  <w:num w:numId="35">
    <w:abstractNumId w:val="22"/>
  </w:num>
  <w:num w:numId="36">
    <w:abstractNumId w:val="29"/>
  </w:num>
  <w:num w:numId="37">
    <w:abstractNumId w:val="9"/>
  </w:num>
  <w:num w:numId="38">
    <w:abstractNumId w:val="26"/>
  </w:num>
  <w:num w:numId="39">
    <w:abstractNumId w:val="3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36496"/>
    <w:rsid w:val="00001C21"/>
    <w:rsid w:val="0000347E"/>
    <w:rsid w:val="00003E75"/>
    <w:rsid w:val="000069BF"/>
    <w:rsid w:val="00013B3E"/>
    <w:rsid w:val="00014805"/>
    <w:rsid w:val="000152F5"/>
    <w:rsid w:val="000164F3"/>
    <w:rsid w:val="00017A30"/>
    <w:rsid w:val="00017AD8"/>
    <w:rsid w:val="00020936"/>
    <w:rsid w:val="00024A7A"/>
    <w:rsid w:val="00024F46"/>
    <w:rsid w:val="00027EE1"/>
    <w:rsid w:val="00027F25"/>
    <w:rsid w:val="000309CD"/>
    <w:rsid w:val="00036920"/>
    <w:rsid w:val="000402FA"/>
    <w:rsid w:val="00046744"/>
    <w:rsid w:val="00047581"/>
    <w:rsid w:val="00051532"/>
    <w:rsid w:val="00052177"/>
    <w:rsid w:val="00052BBD"/>
    <w:rsid w:val="00054D38"/>
    <w:rsid w:val="00055818"/>
    <w:rsid w:val="00056891"/>
    <w:rsid w:val="00061D46"/>
    <w:rsid w:val="000620BE"/>
    <w:rsid w:val="00066E2B"/>
    <w:rsid w:val="00072DD3"/>
    <w:rsid w:val="00074ED3"/>
    <w:rsid w:val="000764AD"/>
    <w:rsid w:val="000815D0"/>
    <w:rsid w:val="00083D3A"/>
    <w:rsid w:val="000846A0"/>
    <w:rsid w:val="00084836"/>
    <w:rsid w:val="0008534B"/>
    <w:rsid w:val="0008592B"/>
    <w:rsid w:val="00087F0E"/>
    <w:rsid w:val="00091205"/>
    <w:rsid w:val="00092339"/>
    <w:rsid w:val="00096AF0"/>
    <w:rsid w:val="00097B83"/>
    <w:rsid w:val="000A0060"/>
    <w:rsid w:val="000A0807"/>
    <w:rsid w:val="000A35BB"/>
    <w:rsid w:val="000B22B1"/>
    <w:rsid w:val="000B4393"/>
    <w:rsid w:val="000B6363"/>
    <w:rsid w:val="000B6EAD"/>
    <w:rsid w:val="000C377E"/>
    <w:rsid w:val="000C3C81"/>
    <w:rsid w:val="000C64C8"/>
    <w:rsid w:val="000C727F"/>
    <w:rsid w:val="000C7A86"/>
    <w:rsid w:val="000D0590"/>
    <w:rsid w:val="000D108A"/>
    <w:rsid w:val="000D2EF8"/>
    <w:rsid w:val="000D34F9"/>
    <w:rsid w:val="000D731B"/>
    <w:rsid w:val="000E03F9"/>
    <w:rsid w:val="000E2FE1"/>
    <w:rsid w:val="000E361B"/>
    <w:rsid w:val="000F0678"/>
    <w:rsid w:val="000F1FA0"/>
    <w:rsid w:val="000F4A8B"/>
    <w:rsid w:val="000F71CD"/>
    <w:rsid w:val="000F767D"/>
    <w:rsid w:val="0010109D"/>
    <w:rsid w:val="00101B7B"/>
    <w:rsid w:val="00103340"/>
    <w:rsid w:val="0010481C"/>
    <w:rsid w:val="001059C1"/>
    <w:rsid w:val="00105B9C"/>
    <w:rsid w:val="00107289"/>
    <w:rsid w:val="00107AD9"/>
    <w:rsid w:val="00110C05"/>
    <w:rsid w:val="00112BC4"/>
    <w:rsid w:val="001250BB"/>
    <w:rsid w:val="00132F7A"/>
    <w:rsid w:val="0013783A"/>
    <w:rsid w:val="00144E05"/>
    <w:rsid w:val="001473F1"/>
    <w:rsid w:val="00150990"/>
    <w:rsid w:val="001525B3"/>
    <w:rsid w:val="00153FF4"/>
    <w:rsid w:val="001563FD"/>
    <w:rsid w:val="00157AD2"/>
    <w:rsid w:val="001645C0"/>
    <w:rsid w:val="001711A3"/>
    <w:rsid w:val="00171777"/>
    <w:rsid w:val="00173DA7"/>
    <w:rsid w:val="00174186"/>
    <w:rsid w:val="001779CC"/>
    <w:rsid w:val="00177A30"/>
    <w:rsid w:val="0018198C"/>
    <w:rsid w:val="00182C80"/>
    <w:rsid w:val="00182FF1"/>
    <w:rsid w:val="00185DAD"/>
    <w:rsid w:val="00186214"/>
    <w:rsid w:val="001879B9"/>
    <w:rsid w:val="0019046F"/>
    <w:rsid w:val="00190D2C"/>
    <w:rsid w:val="0019230E"/>
    <w:rsid w:val="00192548"/>
    <w:rsid w:val="00192C8E"/>
    <w:rsid w:val="001935B0"/>
    <w:rsid w:val="00194383"/>
    <w:rsid w:val="001A0425"/>
    <w:rsid w:val="001A212A"/>
    <w:rsid w:val="001A3E63"/>
    <w:rsid w:val="001A508A"/>
    <w:rsid w:val="001A7DE8"/>
    <w:rsid w:val="001B335E"/>
    <w:rsid w:val="001B5F78"/>
    <w:rsid w:val="001C7ADE"/>
    <w:rsid w:val="001D06AB"/>
    <w:rsid w:val="001E2427"/>
    <w:rsid w:val="001E2663"/>
    <w:rsid w:val="001E3898"/>
    <w:rsid w:val="001E5C1D"/>
    <w:rsid w:val="001F0353"/>
    <w:rsid w:val="001F1E0F"/>
    <w:rsid w:val="001F3CB9"/>
    <w:rsid w:val="001F4F0D"/>
    <w:rsid w:val="001F550C"/>
    <w:rsid w:val="002029D8"/>
    <w:rsid w:val="00203699"/>
    <w:rsid w:val="00205AC1"/>
    <w:rsid w:val="00217AD3"/>
    <w:rsid w:val="00217F00"/>
    <w:rsid w:val="0022127B"/>
    <w:rsid w:val="00224B28"/>
    <w:rsid w:val="00226F7F"/>
    <w:rsid w:val="0022708B"/>
    <w:rsid w:val="002324A1"/>
    <w:rsid w:val="00233208"/>
    <w:rsid w:val="002340E4"/>
    <w:rsid w:val="002358FF"/>
    <w:rsid w:val="00247888"/>
    <w:rsid w:val="002511B2"/>
    <w:rsid w:val="00251527"/>
    <w:rsid w:val="002525B3"/>
    <w:rsid w:val="0025261D"/>
    <w:rsid w:val="002537FB"/>
    <w:rsid w:val="002550BA"/>
    <w:rsid w:val="00255950"/>
    <w:rsid w:val="00262B5B"/>
    <w:rsid w:val="00263649"/>
    <w:rsid w:val="00264A67"/>
    <w:rsid w:val="002664EF"/>
    <w:rsid w:val="00267D85"/>
    <w:rsid w:val="00270357"/>
    <w:rsid w:val="002705FC"/>
    <w:rsid w:val="00270C8E"/>
    <w:rsid w:val="002732B0"/>
    <w:rsid w:val="00274077"/>
    <w:rsid w:val="0027419F"/>
    <w:rsid w:val="00285887"/>
    <w:rsid w:val="00287593"/>
    <w:rsid w:val="00287FEA"/>
    <w:rsid w:val="00290BBC"/>
    <w:rsid w:val="00291177"/>
    <w:rsid w:val="002946B2"/>
    <w:rsid w:val="00294992"/>
    <w:rsid w:val="00297D00"/>
    <w:rsid w:val="002A0E01"/>
    <w:rsid w:val="002A194A"/>
    <w:rsid w:val="002A26F2"/>
    <w:rsid w:val="002A2FED"/>
    <w:rsid w:val="002A423E"/>
    <w:rsid w:val="002B7A9E"/>
    <w:rsid w:val="002C1731"/>
    <w:rsid w:val="002C24C9"/>
    <w:rsid w:val="002C26A0"/>
    <w:rsid w:val="002C34AD"/>
    <w:rsid w:val="002C4919"/>
    <w:rsid w:val="002C4FA2"/>
    <w:rsid w:val="002C5AC5"/>
    <w:rsid w:val="002D1092"/>
    <w:rsid w:val="002D5100"/>
    <w:rsid w:val="002D651A"/>
    <w:rsid w:val="002E1096"/>
    <w:rsid w:val="002E2D76"/>
    <w:rsid w:val="002E7104"/>
    <w:rsid w:val="002F1760"/>
    <w:rsid w:val="002F397F"/>
    <w:rsid w:val="002F3FC6"/>
    <w:rsid w:val="003025F7"/>
    <w:rsid w:val="003057CE"/>
    <w:rsid w:val="0031080E"/>
    <w:rsid w:val="00310EEF"/>
    <w:rsid w:val="00313DC9"/>
    <w:rsid w:val="00315870"/>
    <w:rsid w:val="00315B2D"/>
    <w:rsid w:val="00316041"/>
    <w:rsid w:val="00320C45"/>
    <w:rsid w:val="00320FB5"/>
    <w:rsid w:val="00322094"/>
    <w:rsid w:val="00324590"/>
    <w:rsid w:val="00330322"/>
    <w:rsid w:val="00334978"/>
    <w:rsid w:val="00336D14"/>
    <w:rsid w:val="00341ACC"/>
    <w:rsid w:val="00343AA8"/>
    <w:rsid w:val="00343CED"/>
    <w:rsid w:val="00345A1F"/>
    <w:rsid w:val="003469AD"/>
    <w:rsid w:val="00350560"/>
    <w:rsid w:val="003509F5"/>
    <w:rsid w:val="003514B3"/>
    <w:rsid w:val="00351570"/>
    <w:rsid w:val="00352212"/>
    <w:rsid w:val="00353519"/>
    <w:rsid w:val="003606F7"/>
    <w:rsid w:val="00361F05"/>
    <w:rsid w:val="00362A90"/>
    <w:rsid w:val="00362C5A"/>
    <w:rsid w:val="00364442"/>
    <w:rsid w:val="00372927"/>
    <w:rsid w:val="00373783"/>
    <w:rsid w:val="003747C7"/>
    <w:rsid w:val="00374DC5"/>
    <w:rsid w:val="0037528C"/>
    <w:rsid w:val="003765A9"/>
    <w:rsid w:val="00377245"/>
    <w:rsid w:val="00381860"/>
    <w:rsid w:val="0038570B"/>
    <w:rsid w:val="003909E4"/>
    <w:rsid w:val="00394556"/>
    <w:rsid w:val="0039556C"/>
    <w:rsid w:val="00395BFF"/>
    <w:rsid w:val="00396874"/>
    <w:rsid w:val="003A04A6"/>
    <w:rsid w:val="003A11C4"/>
    <w:rsid w:val="003A30AF"/>
    <w:rsid w:val="003A31DB"/>
    <w:rsid w:val="003A40FD"/>
    <w:rsid w:val="003A4F91"/>
    <w:rsid w:val="003A5CAC"/>
    <w:rsid w:val="003A7514"/>
    <w:rsid w:val="003B1964"/>
    <w:rsid w:val="003B1AEE"/>
    <w:rsid w:val="003B5A5F"/>
    <w:rsid w:val="003C08AE"/>
    <w:rsid w:val="003C3970"/>
    <w:rsid w:val="003D229E"/>
    <w:rsid w:val="003D4AC0"/>
    <w:rsid w:val="003D62B5"/>
    <w:rsid w:val="003E1BC0"/>
    <w:rsid w:val="003E49E0"/>
    <w:rsid w:val="003E56CE"/>
    <w:rsid w:val="003E6AB6"/>
    <w:rsid w:val="003E73E4"/>
    <w:rsid w:val="003F1FF1"/>
    <w:rsid w:val="003F777E"/>
    <w:rsid w:val="00404DCF"/>
    <w:rsid w:val="0040508B"/>
    <w:rsid w:val="00410242"/>
    <w:rsid w:val="00411F79"/>
    <w:rsid w:val="00411FB9"/>
    <w:rsid w:val="00412409"/>
    <w:rsid w:val="004126C7"/>
    <w:rsid w:val="004165FB"/>
    <w:rsid w:val="00416AE4"/>
    <w:rsid w:val="0042048C"/>
    <w:rsid w:val="0042085A"/>
    <w:rsid w:val="00422C1F"/>
    <w:rsid w:val="004247E4"/>
    <w:rsid w:val="00425223"/>
    <w:rsid w:val="004265E6"/>
    <w:rsid w:val="00431130"/>
    <w:rsid w:val="00431AAF"/>
    <w:rsid w:val="004418F3"/>
    <w:rsid w:val="00443BAF"/>
    <w:rsid w:val="00444741"/>
    <w:rsid w:val="004478A1"/>
    <w:rsid w:val="0045274A"/>
    <w:rsid w:val="0045335E"/>
    <w:rsid w:val="00453EA3"/>
    <w:rsid w:val="00457365"/>
    <w:rsid w:val="0046162F"/>
    <w:rsid w:val="004628A2"/>
    <w:rsid w:val="00467CDD"/>
    <w:rsid w:val="00470683"/>
    <w:rsid w:val="004715EB"/>
    <w:rsid w:val="00475138"/>
    <w:rsid w:val="00475B68"/>
    <w:rsid w:val="004777B5"/>
    <w:rsid w:val="00485A56"/>
    <w:rsid w:val="0048733B"/>
    <w:rsid w:val="004878F6"/>
    <w:rsid w:val="00487DA5"/>
    <w:rsid w:val="004901D5"/>
    <w:rsid w:val="00492362"/>
    <w:rsid w:val="004925C9"/>
    <w:rsid w:val="00492984"/>
    <w:rsid w:val="00495041"/>
    <w:rsid w:val="004953C5"/>
    <w:rsid w:val="00495B36"/>
    <w:rsid w:val="00496866"/>
    <w:rsid w:val="004A14C3"/>
    <w:rsid w:val="004A19B6"/>
    <w:rsid w:val="004A1F81"/>
    <w:rsid w:val="004A2910"/>
    <w:rsid w:val="004A4896"/>
    <w:rsid w:val="004A5899"/>
    <w:rsid w:val="004A6C26"/>
    <w:rsid w:val="004A737F"/>
    <w:rsid w:val="004B3C2A"/>
    <w:rsid w:val="004C18E7"/>
    <w:rsid w:val="004C283B"/>
    <w:rsid w:val="004C7A1C"/>
    <w:rsid w:val="004D002E"/>
    <w:rsid w:val="004D042A"/>
    <w:rsid w:val="004D055B"/>
    <w:rsid w:val="004D0CB2"/>
    <w:rsid w:val="004D159A"/>
    <w:rsid w:val="004D15BF"/>
    <w:rsid w:val="004D2493"/>
    <w:rsid w:val="004D2C17"/>
    <w:rsid w:val="004D3197"/>
    <w:rsid w:val="004D3627"/>
    <w:rsid w:val="004D4A85"/>
    <w:rsid w:val="004D505A"/>
    <w:rsid w:val="004D61A8"/>
    <w:rsid w:val="004D628E"/>
    <w:rsid w:val="004D69E6"/>
    <w:rsid w:val="004D6C0F"/>
    <w:rsid w:val="004D7195"/>
    <w:rsid w:val="004E3831"/>
    <w:rsid w:val="004E48AE"/>
    <w:rsid w:val="004E4AA2"/>
    <w:rsid w:val="004E7268"/>
    <w:rsid w:val="004E734A"/>
    <w:rsid w:val="004E74EE"/>
    <w:rsid w:val="004F0CE0"/>
    <w:rsid w:val="004F3FF2"/>
    <w:rsid w:val="004F6394"/>
    <w:rsid w:val="00503A9C"/>
    <w:rsid w:val="00505C98"/>
    <w:rsid w:val="00507BD0"/>
    <w:rsid w:val="005108E9"/>
    <w:rsid w:val="0051530D"/>
    <w:rsid w:val="00516AE2"/>
    <w:rsid w:val="005176AE"/>
    <w:rsid w:val="00517C82"/>
    <w:rsid w:val="005223DD"/>
    <w:rsid w:val="00523D37"/>
    <w:rsid w:val="00523D3E"/>
    <w:rsid w:val="00531716"/>
    <w:rsid w:val="005339D9"/>
    <w:rsid w:val="005364C1"/>
    <w:rsid w:val="00542F1E"/>
    <w:rsid w:val="00545187"/>
    <w:rsid w:val="00547D30"/>
    <w:rsid w:val="00547F85"/>
    <w:rsid w:val="005515B3"/>
    <w:rsid w:val="005528C3"/>
    <w:rsid w:val="005545A5"/>
    <w:rsid w:val="00554F78"/>
    <w:rsid w:val="00555A0F"/>
    <w:rsid w:val="00555B06"/>
    <w:rsid w:val="005571DB"/>
    <w:rsid w:val="00557773"/>
    <w:rsid w:val="00557C23"/>
    <w:rsid w:val="00560530"/>
    <w:rsid w:val="00562BE4"/>
    <w:rsid w:val="005666C7"/>
    <w:rsid w:val="00567B73"/>
    <w:rsid w:val="005712D3"/>
    <w:rsid w:val="00571607"/>
    <w:rsid w:val="005735AA"/>
    <w:rsid w:val="005738B0"/>
    <w:rsid w:val="00574060"/>
    <w:rsid w:val="00575BC5"/>
    <w:rsid w:val="00576CC8"/>
    <w:rsid w:val="00581BED"/>
    <w:rsid w:val="00582D65"/>
    <w:rsid w:val="00583299"/>
    <w:rsid w:val="00583EA2"/>
    <w:rsid w:val="00584828"/>
    <w:rsid w:val="00585A2A"/>
    <w:rsid w:val="00585DB6"/>
    <w:rsid w:val="00585E37"/>
    <w:rsid w:val="00586490"/>
    <w:rsid w:val="00586D23"/>
    <w:rsid w:val="005872F6"/>
    <w:rsid w:val="00590E91"/>
    <w:rsid w:val="005914F5"/>
    <w:rsid w:val="00595D62"/>
    <w:rsid w:val="00596ED1"/>
    <w:rsid w:val="005A2647"/>
    <w:rsid w:val="005A4627"/>
    <w:rsid w:val="005A5702"/>
    <w:rsid w:val="005A6ACC"/>
    <w:rsid w:val="005B2113"/>
    <w:rsid w:val="005B52EA"/>
    <w:rsid w:val="005B761E"/>
    <w:rsid w:val="005C0987"/>
    <w:rsid w:val="005C6FA9"/>
    <w:rsid w:val="005C7388"/>
    <w:rsid w:val="005C73E7"/>
    <w:rsid w:val="005D1DA0"/>
    <w:rsid w:val="005D38C0"/>
    <w:rsid w:val="005E03F6"/>
    <w:rsid w:val="005E1483"/>
    <w:rsid w:val="005E18D9"/>
    <w:rsid w:val="005E73AF"/>
    <w:rsid w:val="005F091F"/>
    <w:rsid w:val="005F6938"/>
    <w:rsid w:val="005F76E2"/>
    <w:rsid w:val="00600E28"/>
    <w:rsid w:val="006016AD"/>
    <w:rsid w:val="006019C3"/>
    <w:rsid w:val="00601A98"/>
    <w:rsid w:val="0060201E"/>
    <w:rsid w:val="006030D9"/>
    <w:rsid w:val="006041C6"/>
    <w:rsid w:val="006074B8"/>
    <w:rsid w:val="0061029F"/>
    <w:rsid w:val="00610331"/>
    <w:rsid w:val="00613D3F"/>
    <w:rsid w:val="00621552"/>
    <w:rsid w:val="00621748"/>
    <w:rsid w:val="00630424"/>
    <w:rsid w:val="00632424"/>
    <w:rsid w:val="00633963"/>
    <w:rsid w:val="00633FD7"/>
    <w:rsid w:val="006400FD"/>
    <w:rsid w:val="006416C7"/>
    <w:rsid w:val="006422BF"/>
    <w:rsid w:val="0064241E"/>
    <w:rsid w:val="00643AED"/>
    <w:rsid w:val="00644905"/>
    <w:rsid w:val="00647BCD"/>
    <w:rsid w:val="00651CB7"/>
    <w:rsid w:val="006559D6"/>
    <w:rsid w:val="00660F43"/>
    <w:rsid w:val="0066119F"/>
    <w:rsid w:val="006612E8"/>
    <w:rsid w:val="00662515"/>
    <w:rsid w:val="00663024"/>
    <w:rsid w:val="00663438"/>
    <w:rsid w:val="006634CE"/>
    <w:rsid w:val="0066589C"/>
    <w:rsid w:val="00667033"/>
    <w:rsid w:val="00672B4E"/>
    <w:rsid w:val="00673105"/>
    <w:rsid w:val="00674804"/>
    <w:rsid w:val="006779FD"/>
    <w:rsid w:val="00680045"/>
    <w:rsid w:val="006803C8"/>
    <w:rsid w:val="00681C80"/>
    <w:rsid w:val="00684C72"/>
    <w:rsid w:val="00684FD0"/>
    <w:rsid w:val="00690950"/>
    <w:rsid w:val="00692821"/>
    <w:rsid w:val="006932EF"/>
    <w:rsid w:val="006940E8"/>
    <w:rsid w:val="00695E01"/>
    <w:rsid w:val="006A1FFF"/>
    <w:rsid w:val="006A2120"/>
    <w:rsid w:val="006A2ABD"/>
    <w:rsid w:val="006A4E0A"/>
    <w:rsid w:val="006A658A"/>
    <w:rsid w:val="006B13BD"/>
    <w:rsid w:val="006B2487"/>
    <w:rsid w:val="006B5AEF"/>
    <w:rsid w:val="006B6DD9"/>
    <w:rsid w:val="006B7E00"/>
    <w:rsid w:val="006C0A64"/>
    <w:rsid w:val="006D065F"/>
    <w:rsid w:val="006D074C"/>
    <w:rsid w:val="006D409C"/>
    <w:rsid w:val="006D4BB8"/>
    <w:rsid w:val="006E0E32"/>
    <w:rsid w:val="006E2B8D"/>
    <w:rsid w:val="006E446D"/>
    <w:rsid w:val="006F005A"/>
    <w:rsid w:val="006F1732"/>
    <w:rsid w:val="006F656E"/>
    <w:rsid w:val="007026B6"/>
    <w:rsid w:val="00704918"/>
    <w:rsid w:val="007058AE"/>
    <w:rsid w:val="00707E54"/>
    <w:rsid w:val="00710A7C"/>
    <w:rsid w:val="00711ED8"/>
    <w:rsid w:val="00713F50"/>
    <w:rsid w:val="007149C4"/>
    <w:rsid w:val="00714D94"/>
    <w:rsid w:val="0071525D"/>
    <w:rsid w:val="00721CB2"/>
    <w:rsid w:val="00721F7D"/>
    <w:rsid w:val="00722620"/>
    <w:rsid w:val="00723756"/>
    <w:rsid w:val="00726DA9"/>
    <w:rsid w:val="0072756E"/>
    <w:rsid w:val="0073045D"/>
    <w:rsid w:val="00733320"/>
    <w:rsid w:val="00733745"/>
    <w:rsid w:val="007356EE"/>
    <w:rsid w:val="00752B72"/>
    <w:rsid w:val="00754425"/>
    <w:rsid w:val="00754CDD"/>
    <w:rsid w:val="00756026"/>
    <w:rsid w:val="007619A2"/>
    <w:rsid w:val="0076236E"/>
    <w:rsid w:val="007661F0"/>
    <w:rsid w:val="007722B1"/>
    <w:rsid w:val="007727FC"/>
    <w:rsid w:val="007751C5"/>
    <w:rsid w:val="00775ABB"/>
    <w:rsid w:val="00775F0F"/>
    <w:rsid w:val="00776B75"/>
    <w:rsid w:val="00777962"/>
    <w:rsid w:val="007810F9"/>
    <w:rsid w:val="0078122C"/>
    <w:rsid w:val="00784020"/>
    <w:rsid w:val="007842A4"/>
    <w:rsid w:val="007909F1"/>
    <w:rsid w:val="00790F28"/>
    <w:rsid w:val="0079577A"/>
    <w:rsid w:val="00797D21"/>
    <w:rsid w:val="007A0EB0"/>
    <w:rsid w:val="007A3B51"/>
    <w:rsid w:val="007B1839"/>
    <w:rsid w:val="007B40F6"/>
    <w:rsid w:val="007C1320"/>
    <w:rsid w:val="007C1542"/>
    <w:rsid w:val="007C1931"/>
    <w:rsid w:val="007C1EEB"/>
    <w:rsid w:val="007C3CBC"/>
    <w:rsid w:val="007C503C"/>
    <w:rsid w:val="007D0902"/>
    <w:rsid w:val="007D2216"/>
    <w:rsid w:val="007D229C"/>
    <w:rsid w:val="007D24E5"/>
    <w:rsid w:val="007D3737"/>
    <w:rsid w:val="007D575E"/>
    <w:rsid w:val="007E0CC4"/>
    <w:rsid w:val="007E1A81"/>
    <w:rsid w:val="007E48D7"/>
    <w:rsid w:val="007E7621"/>
    <w:rsid w:val="007F1F86"/>
    <w:rsid w:val="007F4BE1"/>
    <w:rsid w:val="007F6220"/>
    <w:rsid w:val="007F6ED9"/>
    <w:rsid w:val="008011A3"/>
    <w:rsid w:val="0080144B"/>
    <w:rsid w:val="00803B66"/>
    <w:rsid w:val="00803E26"/>
    <w:rsid w:val="00805F38"/>
    <w:rsid w:val="008066E5"/>
    <w:rsid w:val="00806C8D"/>
    <w:rsid w:val="008070DB"/>
    <w:rsid w:val="008101E3"/>
    <w:rsid w:val="0081097C"/>
    <w:rsid w:val="00811243"/>
    <w:rsid w:val="008118A4"/>
    <w:rsid w:val="00813599"/>
    <w:rsid w:val="00813D17"/>
    <w:rsid w:val="0081640D"/>
    <w:rsid w:val="00816E71"/>
    <w:rsid w:val="0081736E"/>
    <w:rsid w:val="00817964"/>
    <w:rsid w:val="008200CB"/>
    <w:rsid w:val="00822EA9"/>
    <w:rsid w:val="00824B7D"/>
    <w:rsid w:val="00825413"/>
    <w:rsid w:val="00825D50"/>
    <w:rsid w:val="00830D8D"/>
    <w:rsid w:val="00832B0B"/>
    <w:rsid w:val="0083423B"/>
    <w:rsid w:val="00836496"/>
    <w:rsid w:val="00837A96"/>
    <w:rsid w:val="00840487"/>
    <w:rsid w:val="00840E22"/>
    <w:rsid w:val="0084424F"/>
    <w:rsid w:val="00845201"/>
    <w:rsid w:val="0084567F"/>
    <w:rsid w:val="008509E9"/>
    <w:rsid w:val="00856273"/>
    <w:rsid w:val="00856419"/>
    <w:rsid w:val="008611FD"/>
    <w:rsid w:val="0086288A"/>
    <w:rsid w:val="00865E53"/>
    <w:rsid w:val="008660AD"/>
    <w:rsid w:val="00866E91"/>
    <w:rsid w:val="00872457"/>
    <w:rsid w:val="00872FB9"/>
    <w:rsid w:val="00872FD7"/>
    <w:rsid w:val="00874E76"/>
    <w:rsid w:val="00875AA3"/>
    <w:rsid w:val="008779C1"/>
    <w:rsid w:val="00877B93"/>
    <w:rsid w:val="00880F77"/>
    <w:rsid w:val="008824A8"/>
    <w:rsid w:val="00882909"/>
    <w:rsid w:val="0088307F"/>
    <w:rsid w:val="00884AB2"/>
    <w:rsid w:val="00887A74"/>
    <w:rsid w:val="008905D4"/>
    <w:rsid w:val="00891345"/>
    <w:rsid w:val="0089189D"/>
    <w:rsid w:val="008921AA"/>
    <w:rsid w:val="008926AD"/>
    <w:rsid w:val="008A1560"/>
    <w:rsid w:val="008A2873"/>
    <w:rsid w:val="008A3FEE"/>
    <w:rsid w:val="008A4A50"/>
    <w:rsid w:val="008A5BA6"/>
    <w:rsid w:val="008A7485"/>
    <w:rsid w:val="008B0C1C"/>
    <w:rsid w:val="008B2A03"/>
    <w:rsid w:val="008B2A90"/>
    <w:rsid w:val="008B3E9C"/>
    <w:rsid w:val="008B77BC"/>
    <w:rsid w:val="008C0F0E"/>
    <w:rsid w:val="008C2E51"/>
    <w:rsid w:val="008D092C"/>
    <w:rsid w:val="008D1091"/>
    <w:rsid w:val="008D1BDD"/>
    <w:rsid w:val="008D2A50"/>
    <w:rsid w:val="008D333D"/>
    <w:rsid w:val="008D4109"/>
    <w:rsid w:val="008D5DD1"/>
    <w:rsid w:val="008E05E6"/>
    <w:rsid w:val="008E081D"/>
    <w:rsid w:val="008E2673"/>
    <w:rsid w:val="008E38FC"/>
    <w:rsid w:val="008E6DB9"/>
    <w:rsid w:val="008F0DC0"/>
    <w:rsid w:val="008F34D4"/>
    <w:rsid w:val="008F4337"/>
    <w:rsid w:val="008F57CC"/>
    <w:rsid w:val="008F71A2"/>
    <w:rsid w:val="0090103B"/>
    <w:rsid w:val="0090621B"/>
    <w:rsid w:val="009065CB"/>
    <w:rsid w:val="00910FB9"/>
    <w:rsid w:val="00912F39"/>
    <w:rsid w:val="0091344B"/>
    <w:rsid w:val="0091589C"/>
    <w:rsid w:val="00915BB2"/>
    <w:rsid w:val="00916952"/>
    <w:rsid w:val="009215B9"/>
    <w:rsid w:val="00921B81"/>
    <w:rsid w:val="00922556"/>
    <w:rsid w:val="00922CC8"/>
    <w:rsid w:val="0092379C"/>
    <w:rsid w:val="0092423C"/>
    <w:rsid w:val="00925922"/>
    <w:rsid w:val="00926941"/>
    <w:rsid w:val="00927147"/>
    <w:rsid w:val="0093012F"/>
    <w:rsid w:val="0093051F"/>
    <w:rsid w:val="00931CA2"/>
    <w:rsid w:val="0093384A"/>
    <w:rsid w:val="009342BC"/>
    <w:rsid w:val="00935217"/>
    <w:rsid w:val="00935580"/>
    <w:rsid w:val="009367B7"/>
    <w:rsid w:val="00937316"/>
    <w:rsid w:val="0094035E"/>
    <w:rsid w:val="009459D7"/>
    <w:rsid w:val="0094664F"/>
    <w:rsid w:val="0094730C"/>
    <w:rsid w:val="00951038"/>
    <w:rsid w:val="00954F98"/>
    <w:rsid w:val="009558D4"/>
    <w:rsid w:val="0095631C"/>
    <w:rsid w:val="009577EB"/>
    <w:rsid w:val="009630D9"/>
    <w:rsid w:val="009631BB"/>
    <w:rsid w:val="009638ED"/>
    <w:rsid w:val="00963923"/>
    <w:rsid w:val="00963BC8"/>
    <w:rsid w:val="009652F1"/>
    <w:rsid w:val="00967C26"/>
    <w:rsid w:val="00970C17"/>
    <w:rsid w:val="00970E2E"/>
    <w:rsid w:val="00972EAA"/>
    <w:rsid w:val="00973D10"/>
    <w:rsid w:val="00974BDF"/>
    <w:rsid w:val="00974C5B"/>
    <w:rsid w:val="0097508F"/>
    <w:rsid w:val="00977733"/>
    <w:rsid w:val="00977DC7"/>
    <w:rsid w:val="00981790"/>
    <w:rsid w:val="00983E36"/>
    <w:rsid w:val="009843BE"/>
    <w:rsid w:val="009905B9"/>
    <w:rsid w:val="0099545B"/>
    <w:rsid w:val="0099625C"/>
    <w:rsid w:val="009A111C"/>
    <w:rsid w:val="009A1831"/>
    <w:rsid w:val="009A2F87"/>
    <w:rsid w:val="009A3F3D"/>
    <w:rsid w:val="009A56E4"/>
    <w:rsid w:val="009A75CF"/>
    <w:rsid w:val="009A7851"/>
    <w:rsid w:val="009A7D17"/>
    <w:rsid w:val="009B3112"/>
    <w:rsid w:val="009B31AA"/>
    <w:rsid w:val="009B5701"/>
    <w:rsid w:val="009C07BA"/>
    <w:rsid w:val="009C1D28"/>
    <w:rsid w:val="009C3D31"/>
    <w:rsid w:val="009C5A4D"/>
    <w:rsid w:val="009C652C"/>
    <w:rsid w:val="009C6AEA"/>
    <w:rsid w:val="009C7504"/>
    <w:rsid w:val="009D1B52"/>
    <w:rsid w:val="009D489D"/>
    <w:rsid w:val="009E162C"/>
    <w:rsid w:val="009E25A3"/>
    <w:rsid w:val="009E3CB1"/>
    <w:rsid w:val="009E71D0"/>
    <w:rsid w:val="009E77E0"/>
    <w:rsid w:val="009F168A"/>
    <w:rsid w:val="009F342A"/>
    <w:rsid w:val="009F3591"/>
    <w:rsid w:val="009F43FB"/>
    <w:rsid w:val="009F47D4"/>
    <w:rsid w:val="009F6494"/>
    <w:rsid w:val="00A07199"/>
    <w:rsid w:val="00A117F2"/>
    <w:rsid w:val="00A12448"/>
    <w:rsid w:val="00A206E9"/>
    <w:rsid w:val="00A22BA1"/>
    <w:rsid w:val="00A23D99"/>
    <w:rsid w:val="00A2666A"/>
    <w:rsid w:val="00A26997"/>
    <w:rsid w:val="00A277AD"/>
    <w:rsid w:val="00A307F4"/>
    <w:rsid w:val="00A341DE"/>
    <w:rsid w:val="00A34399"/>
    <w:rsid w:val="00A346C6"/>
    <w:rsid w:val="00A34830"/>
    <w:rsid w:val="00A432EB"/>
    <w:rsid w:val="00A43B5D"/>
    <w:rsid w:val="00A450F4"/>
    <w:rsid w:val="00A46743"/>
    <w:rsid w:val="00A51469"/>
    <w:rsid w:val="00A56AD1"/>
    <w:rsid w:val="00A5768F"/>
    <w:rsid w:val="00A57EF6"/>
    <w:rsid w:val="00A60099"/>
    <w:rsid w:val="00A6549B"/>
    <w:rsid w:val="00A662A0"/>
    <w:rsid w:val="00A67E32"/>
    <w:rsid w:val="00A74433"/>
    <w:rsid w:val="00A80106"/>
    <w:rsid w:val="00A80A38"/>
    <w:rsid w:val="00A829B1"/>
    <w:rsid w:val="00A85A23"/>
    <w:rsid w:val="00A927A0"/>
    <w:rsid w:val="00A94088"/>
    <w:rsid w:val="00A952B2"/>
    <w:rsid w:val="00A963C9"/>
    <w:rsid w:val="00A96BB9"/>
    <w:rsid w:val="00A96E70"/>
    <w:rsid w:val="00A97508"/>
    <w:rsid w:val="00A97EC6"/>
    <w:rsid w:val="00AA319B"/>
    <w:rsid w:val="00AA327F"/>
    <w:rsid w:val="00AA42FF"/>
    <w:rsid w:val="00AA4A53"/>
    <w:rsid w:val="00AA5F97"/>
    <w:rsid w:val="00AA6226"/>
    <w:rsid w:val="00AB1B98"/>
    <w:rsid w:val="00AB32A3"/>
    <w:rsid w:val="00AB50AF"/>
    <w:rsid w:val="00AB653E"/>
    <w:rsid w:val="00AB7A79"/>
    <w:rsid w:val="00AC0580"/>
    <w:rsid w:val="00AC1EFA"/>
    <w:rsid w:val="00AC2B47"/>
    <w:rsid w:val="00AC2C77"/>
    <w:rsid w:val="00AC3845"/>
    <w:rsid w:val="00AC38C6"/>
    <w:rsid w:val="00AC3B34"/>
    <w:rsid w:val="00AD1896"/>
    <w:rsid w:val="00AD556A"/>
    <w:rsid w:val="00AD6082"/>
    <w:rsid w:val="00AE333C"/>
    <w:rsid w:val="00AE36E3"/>
    <w:rsid w:val="00AE3A78"/>
    <w:rsid w:val="00AE6F27"/>
    <w:rsid w:val="00AF07C5"/>
    <w:rsid w:val="00AF0D75"/>
    <w:rsid w:val="00AF2EDE"/>
    <w:rsid w:val="00AF4FA8"/>
    <w:rsid w:val="00AF64F3"/>
    <w:rsid w:val="00AF71C0"/>
    <w:rsid w:val="00B015E2"/>
    <w:rsid w:val="00B01EE7"/>
    <w:rsid w:val="00B0290D"/>
    <w:rsid w:val="00B02A10"/>
    <w:rsid w:val="00B03C68"/>
    <w:rsid w:val="00B060BA"/>
    <w:rsid w:val="00B116EC"/>
    <w:rsid w:val="00B11801"/>
    <w:rsid w:val="00B11FE4"/>
    <w:rsid w:val="00B13092"/>
    <w:rsid w:val="00B13507"/>
    <w:rsid w:val="00B144DD"/>
    <w:rsid w:val="00B17131"/>
    <w:rsid w:val="00B21B79"/>
    <w:rsid w:val="00B23324"/>
    <w:rsid w:val="00B25DE9"/>
    <w:rsid w:val="00B3138A"/>
    <w:rsid w:val="00B31568"/>
    <w:rsid w:val="00B3317D"/>
    <w:rsid w:val="00B3713C"/>
    <w:rsid w:val="00B37203"/>
    <w:rsid w:val="00B4061A"/>
    <w:rsid w:val="00B417B1"/>
    <w:rsid w:val="00B45B7B"/>
    <w:rsid w:val="00B50D74"/>
    <w:rsid w:val="00B51639"/>
    <w:rsid w:val="00B5234B"/>
    <w:rsid w:val="00B54ABF"/>
    <w:rsid w:val="00B621C7"/>
    <w:rsid w:val="00B6349B"/>
    <w:rsid w:val="00B641CF"/>
    <w:rsid w:val="00B65070"/>
    <w:rsid w:val="00B70F42"/>
    <w:rsid w:val="00B71DD2"/>
    <w:rsid w:val="00B721DE"/>
    <w:rsid w:val="00B738E7"/>
    <w:rsid w:val="00B74A9C"/>
    <w:rsid w:val="00B74EEB"/>
    <w:rsid w:val="00B755DB"/>
    <w:rsid w:val="00B776E1"/>
    <w:rsid w:val="00B77DB7"/>
    <w:rsid w:val="00B82331"/>
    <w:rsid w:val="00B82449"/>
    <w:rsid w:val="00B84AA2"/>
    <w:rsid w:val="00B861B3"/>
    <w:rsid w:val="00B91001"/>
    <w:rsid w:val="00B915FD"/>
    <w:rsid w:val="00B91F31"/>
    <w:rsid w:val="00B95DA1"/>
    <w:rsid w:val="00BA09E4"/>
    <w:rsid w:val="00BA276F"/>
    <w:rsid w:val="00BA5EB5"/>
    <w:rsid w:val="00BA6117"/>
    <w:rsid w:val="00BA7150"/>
    <w:rsid w:val="00BB4C47"/>
    <w:rsid w:val="00BB5573"/>
    <w:rsid w:val="00BB7E36"/>
    <w:rsid w:val="00BC0CE3"/>
    <w:rsid w:val="00BC1691"/>
    <w:rsid w:val="00BC204B"/>
    <w:rsid w:val="00BC249E"/>
    <w:rsid w:val="00BC2664"/>
    <w:rsid w:val="00BC3CB5"/>
    <w:rsid w:val="00BC3EB5"/>
    <w:rsid w:val="00BC4A4A"/>
    <w:rsid w:val="00BC530E"/>
    <w:rsid w:val="00BD1744"/>
    <w:rsid w:val="00BD3C64"/>
    <w:rsid w:val="00BD414C"/>
    <w:rsid w:val="00BD46C9"/>
    <w:rsid w:val="00BD56F5"/>
    <w:rsid w:val="00BD5D12"/>
    <w:rsid w:val="00BD697C"/>
    <w:rsid w:val="00BE0097"/>
    <w:rsid w:val="00BE2E04"/>
    <w:rsid w:val="00BE39A1"/>
    <w:rsid w:val="00BE6539"/>
    <w:rsid w:val="00BE6DE6"/>
    <w:rsid w:val="00BE73EB"/>
    <w:rsid w:val="00BF331D"/>
    <w:rsid w:val="00BF66AB"/>
    <w:rsid w:val="00C01596"/>
    <w:rsid w:val="00C051DC"/>
    <w:rsid w:val="00C0545B"/>
    <w:rsid w:val="00C06C4B"/>
    <w:rsid w:val="00C11528"/>
    <w:rsid w:val="00C13F83"/>
    <w:rsid w:val="00C15BEA"/>
    <w:rsid w:val="00C163A5"/>
    <w:rsid w:val="00C1671B"/>
    <w:rsid w:val="00C17C38"/>
    <w:rsid w:val="00C21A43"/>
    <w:rsid w:val="00C22892"/>
    <w:rsid w:val="00C22A22"/>
    <w:rsid w:val="00C23B55"/>
    <w:rsid w:val="00C260B3"/>
    <w:rsid w:val="00C32AB3"/>
    <w:rsid w:val="00C32FD8"/>
    <w:rsid w:val="00C33CF9"/>
    <w:rsid w:val="00C352FB"/>
    <w:rsid w:val="00C3538F"/>
    <w:rsid w:val="00C41218"/>
    <w:rsid w:val="00C4372D"/>
    <w:rsid w:val="00C47AF0"/>
    <w:rsid w:val="00C50CBC"/>
    <w:rsid w:val="00C5691F"/>
    <w:rsid w:val="00C57980"/>
    <w:rsid w:val="00C603D5"/>
    <w:rsid w:val="00C61965"/>
    <w:rsid w:val="00C65849"/>
    <w:rsid w:val="00C67E87"/>
    <w:rsid w:val="00C70161"/>
    <w:rsid w:val="00C72232"/>
    <w:rsid w:val="00C73601"/>
    <w:rsid w:val="00C74B16"/>
    <w:rsid w:val="00C8590D"/>
    <w:rsid w:val="00C86CF1"/>
    <w:rsid w:val="00C9123C"/>
    <w:rsid w:val="00C9438A"/>
    <w:rsid w:val="00C949CC"/>
    <w:rsid w:val="00C950D7"/>
    <w:rsid w:val="00C95BAF"/>
    <w:rsid w:val="00CA0018"/>
    <w:rsid w:val="00CA155C"/>
    <w:rsid w:val="00CA2A58"/>
    <w:rsid w:val="00CB0CC5"/>
    <w:rsid w:val="00CB16D0"/>
    <w:rsid w:val="00CB1A1F"/>
    <w:rsid w:val="00CB204D"/>
    <w:rsid w:val="00CB21AC"/>
    <w:rsid w:val="00CB2C94"/>
    <w:rsid w:val="00CB7854"/>
    <w:rsid w:val="00CC395F"/>
    <w:rsid w:val="00CC3D39"/>
    <w:rsid w:val="00CC4E51"/>
    <w:rsid w:val="00CC6D6C"/>
    <w:rsid w:val="00CD338F"/>
    <w:rsid w:val="00CD55E9"/>
    <w:rsid w:val="00CE03C0"/>
    <w:rsid w:val="00CE13FE"/>
    <w:rsid w:val="00CE24BB"/>
    <w:rsid w:val="00CE3457"/>
    <w:rsid w:val="00CE5DFA"/>
    <w:rsid w:val="00CE6181"/>
    <w:rsid w:val="00CE648D"/>
    <w:rsid w:val="00CE6585"/>
    <w:rsid w:val="00CF0169"/>
    <w:rsid w:val="00CF1290"/>
    <w:rsid w:val="00CF13BB"/>
    <w:rsid w:val="00CF2104"/>
    <w:rsid w:val="00CF2190"/>
    <w:rsid w:val="00CF2568"/>
    <w:rsid w:val="00CF72B9"/>
    <w:rsid w:val="00CF7B4D"/>
    <w:rsid w:val="00D00ED9"/>
    <w:rsid w:val="00D00F28"/>
    <w:rsid w:val="00D02B6E"/>
    <w:rsid w:val="00D03299"/>
    <w:rsid w:val="00D033C7"/>
    <w:rsid w:val="00D07A29"/>
    <w:rsid w:val="00D125ED"/>
    <w:rsid w:val="00D12848"/>
    <w:rsid w:val="00D1437F"/>
    <w:rsid w:val="00D23014"/>
    <w:rsid w:val="00D24A18"/>
    <w:rsid w:val="00D25BB2"/>
    <w:rsid w:val="00D2617B"/>
    <w:rsid w:val="00D304C0"/>
    <w:rsid w:val="00D32405"/>
    <w:rsid w:val="00D32DB2"/>
    <w:rsid w:val="00D3544F"/>
    <w:rsid w:val="00D36420"/>
    <w:rsid w:val="00D37E7E"/>
    <w:rsid w:val="00D40DD5"/>
    <w:rsid w:val="00D417E7"/>
    <w:rsid w:val="00D42391"/>
    <w:rsid w:val="00D42EE3"/>
    <w:rsid w:val="00D45238"/>
    <w:rsid w:val="00D45420"/>
    <w:rsid w:val="00D528EE"/>
    <w:rsid w:val="00D52E85"/>
    <w:rsid w:val="00D558BB"/>
    <w:rsid w:val="00D6060B"/>
    <w:rsid w:val="00D62DCF"/>
    <w:rsid w:val="00D65545"/>
    <w:rsid w:val="00D70756"/>
    <w:rsid w:val="00D71F21"/>
    <w:rsid w:val="00D7480A"/>
    <w:rsid w:val="00D75C6C"/>
    <w:rsid w:val="00D77060"/>
    <w:rsid w:val="00D810D0"/>
    <w:rsid w:val="00D819D8"/>
    <w:rsid w:val="00D838AE"/>
    <w:rsid w:val="00D86C02"/>
    <w:rsid w:val="00D90882"/>
    <w:rsid w:val="00D921B3"/>
    <w:rsid w:val="00D9775B"/>
    <w:rsid w:val="00DA2D19"/>
    <w:rsid w:val="00DA398F"/>
    <w:rsid w:val="00DA7CC6"/>
    <w:rsid w:val="00DB0D4A"/>
    <w:rsid w:val="00DB0FB9"/>
    <w:rsid w:val="00DB18F5"/>
    <w:rsid w:val="00DB64AA"/>
    <w:rsid w:val="00DC012E"/>
    <w:rsid w:val="00DC077F"/>
    <w:rsid w:val="00DC49B3"/>
    <w:rsid w:val="00DC51C7"/>
    <w:rsid w:val="00DC532B"/>
    <w:rsid w:val="00DC55F4"/>
    <w:rsid w:val="00DD0ED8"/>
    <w:rsid w:val="00DD19CF"/>
    <w:rsid w:val="00DD31C6"/>
    <w:rsid w:val="00DD3A4E"/>
    <w:rsid w:val="00DD4E09"/>
    <w:rsid w:val="00DE2A8C"/>
    <w:rsid w:val="00DE379E"/>
    <w:rsid w:val="00DE5A2D"/>
    <w:rsid w:val="00DE64BB"/>
    <w:rsid w:val="00DF5B3D"/>
    <w:rsid w:val="00E00BD3"/>
    <w:rsid w:val="00E017CA"/>
    <w:rsid w:val="00E04F42"/>
    <w:rsid w:val="00E0512A"/>
    <w:rsid w:val="00E11067"/>
    <w:rsid w:val="00E1213D"/>
    <w:rsid w:val="00E12286"/>
    <w:rsid w:val="00E12CDA"/>
    <w:rsid w:val="00E2068D"/>
    <w:rsid w:val="00E24716"/>
    <w:rsid w:val="00E259A2"/>
    <w:rsid w:val="00E25AA5"/>
    <w:rsid w:val="00E26B77"/>
    <w:rsid w:val="00E31C96"/>
    <w:rsid w:val="00E33B6C"/>
    <w:rsid w:val="00E3694C"/>
    <w:rsid w:val="00E40D87"/>
    <w:rsid w:val="00E41367"/>
    <w:rsid w:val="00E452DA"/>
    <w:rsid w:val="00E505A2"/>
    <w:rsid w:val="00E5272B"/>
    <w:rsid w:val="00E52C25"/>
    <w:rsid w:val="00E544E3"/>
    <w:rsid w:val="00E54534"/>
    <w:rsid w:val="00E55447"/>
    <w:rsid w:val="00E56A5D"/>
    <w:rsid w:val="00E57128"/>
    <w:rsid w:val="00E6064C"/>
    <w:rsid w:val="00E65114"/>
    <w:rsid w:val="00E67C3B"/>
    <w:rsid w:val="00E67D40"/>
    <w:rsid w:val="00E70501"/>
    <w:rsid w:val="00E70A95"/>
    <w:rsid w:val="00E72DBD"/>
    <w:rsid w:val="00E806E8"/>
    <w:rsid w:val="00E80EE9"/>
    <w:rsid w:val="00E81EE2"/>
    <w:rsid w:val="00E82191"/>
    <w:rsid w:val="00E82BB7"/>
    <w:rsid w:val="00E832DA"/>
    <w:rsid w:val="00E8455F"/>
    <w:rsid w:val="00E84CDE"/>
    <w:rsid w:val="00E91C34"/>
    <w:rsid w:val="00E91E82"/>
    <w:rsid w:val="00E93062"/>
    <w:rsid w:val="00E95EE9"/>
    <w:rsid w:val="00EA22F6"/>
    <w:rsid w:val="00EA3F40"/>
    <w:rsid w:val="00EA463B"/>
    <w:rsid w:val="00EA69CA"/>
    <w:rsid w:val="00EA7746"/>
    <w:rsid w:val="00EB0183"/>
    <w:rsid w:val="00EB06D4"/>
    <w:rsid w:val="00EB2250"/>
    <w:rsid w:val="00EB3797"/>
    <w:rsid w:val="00EB55B3"/>
    <w:rsid w:val="00EB5C77"/>
    <w:rsid w:val="00EB67B1"/>
    <w:rsid w:val="00EB6FC5"/>
    <w:rsid w:val="00ED03A3"/>
    <w:rsid w:val="00ED3F95"/>
    <w:rsid w:val="00ED447A"/>
    <w:rsid w:val="00ED4B63"/>
    <w:rsid w:val="00ED61A9"/>
    <w:rsid w:val="00ED7768"/>
    <w:rsid w:val="00EE0587"/>
    <w:rsid w:val="00EE1BC3"/>
    <w:rsid w:val="00EE27FE"/>
    <w:rsid w:val="00EE2960"/>
    <w:rsid w:val="00EE4F61"/>
    <w:rsid w:val="00EE5CFB"/>
    <w:rsid w:val="00EE5FDF"/>
    <w:rsid w:val="00EE63B5"/>
    <w:rsid w:val="00EE718F"/>
    <w:rsid w:val="00EF2325"/>
    <w:rsid w:val="00EF333B"/>
    <w:rsid w:val="00EF4090"/>
    <w:rsid w:val="00EF446F"/>
    <w:rsid w:val="00EF5772"/>
    <w:rsid w:val="00EF6D47"/>
    <w:rsid w:val="00F00BBE"/>
    <w:rsid w:val="00F014D8"/>
    <w:rsid w:val="00F018F7"/>
    <w:rsid w:val="00F03B11"/>
    <w:rsid w:val="00F0433C"/>
    <w:rsid w:val="00F06966"/>
    <w:rsid w:val="00F10792"/>
    <w:rsid w:val="00F11299"/>
    <w:rsid w:val="00F13D8A"/>
    <w:rsid w:val="00F159EA"/>
    <w:rsid w:val="00F167CD"/>
    <w:rsid w:val="00F20929"/>
    <w:rsid w:val="00F21BCA"/>
    <w:rsid w:val="00F220DC"/>
    <w:rsid w:val="00F22191"/>
    <w:rsid w:val="00F2290E"/>
    <w:rsid w:val="00F23934"/>
    <w:rsid w:val="00F23FCB"/>
    <w:rsid w:val="00F278DF"/>
    <w:rsid w:val="00F32F75"/>
    <w:rsid w:val="00F334D0"/>
    <w:rsid w:val="00F34648"/>
    <w:rsid w:val="00F40D80"/>
    <w:rsid w:val="00F422B3"/>
    <w:rsid w:val="00F44B9C"/>
    <w:rsid w:val="00F50E90"/>
    <w:rsid w:val="00F51F38"/>
    <w:rsid w:val="00F52ED3"/>
    <w:rsid w:val="00F543D8"/>
    <w:rsid w:val="00F554A6"/>
    <w:rsid w:val="00F6078F"/>
    <w:rsid w:val="00F609D2"/>
    <w:rsid w:val="00F61026"/>
    <w:rsid w:val="00F63B2C"/>
    <w:rsid w:val="00F640BC"/>
    <w:rsid w:val="00F6636B"/>
    <w:rsid w:val="00F66BB3"/>
    <w:rsid w:val="00F67AAD"/>
    <w:rsid w:val="00F7160B"/>
    <w:rsid w:val="00F72138"/>
    <w:rsid w:val="00F72665"/>
    <w:rsid w:val="00F744A2"/>
    <w:rsid w:val="00F748CA"/>
    <w:rsid w:val="00F81596"/>
    <w:rsid w:val="00F83718"/>
    <w:rsid w:val="00F85199"/>
    <w:rsid w:val="00F85C40"/>
    <w:rsid w:val="00F86B83"/>
    <w:rsid w:val="00F91789"/>
    <w:rsid w:val="00F92371"/>
    <w:rsid w:val="00F95281"/>
    <w:rsid w:val="00F9569F"/>
    <w:rsid w:val="00F957A0"/>
    <w:rsid w:val="00F973BB"/>
    <w:rsid w:val="00FA09E3"/>
    <w:rsid w:val="00FA31E0"/>
    <w:rsid w:val="00FA7806"/>
    <w:rsid w:val="00FA7E0A"/>
    <w:rsid w:val="00FB0C31"/>
    <w:rsid w:val="00FB1E8E"/>
    <w:rsid w:val="00FB4DCE"/>
    <w:rsid w:val="00FB6370"/>
    <w:rsid w:val="00FB6D93"/>
    <w:rsid w:val="00FB7F07"/>
    <w:rsid w:val="00FC01F2"/>
    <w:rsid w:val="00FC0416"/>
    <w:rsid w:val="00FC6061"/>
    <w:rsid w:val="00FD0BFC"/>
    <w:rsid w:val="00FD1607"/>
    <w:rsid w:val="00FD1747"/>
    <w:rsid w:val="00FD5737"/>
    <w:rsid w:val="00FD628C"/>
    <w:rsid w:val="00FD64D8"/>
    <w:rsid w:val="00FE09F6"/>
    <w:rsid w:val="00FE2C75"/>
    <w:rsid w:val="00FE61E9"/>
    <w:rsid w:val="00FE7917"/>
    <w:rsid w:val="00FF1877"/>
    <w:rsid w:val="00FF588E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7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773"/>
  </w:style>
  <w:style w:type="character" w:customStyle="1" w:styleId="WW-Absatz-Standardschriftart">
    <w:name w:val="WW-Absatz-Standardschriftart"/>
    <w:rsid w:val="00557773"/>
  </w:style>
  <w:style w:type="character" w:customStyle="1" w:styleId="1">
    <w:name w:val="Основной шрифт абзаца1"/>
    <w:rsid w:val="00557773"/>
  </w:style>
  <w:style w:type="character" w:customStyle="1" w:styleId="a3">
    <w:name w:val="Символ нумерации"/>
    <w:rsid w:val="00557773"/>
  </w:style>
  <w:style w:type="paragraph" w:styleId="a4">
    <w:name w:val="Body Text"/>
    <w:basedOn w:val="a"/>
    <w:link w:val="a5"/>
    <w:rsid w:val="00557773"/>
    <w:pPr>
      <w:spacing w:after="120"/>
    </w:pPr>
  </w:style>
  <w:style w:type="paragraph" w:styleId="a6">
    <w:name w:val="List"/>
    <w:basedOn w:val="a4"/>
    <w:rsid w:val="00557773"/>
    <w:rPr>
      <w:rFonts w:cs="Tahoma"/>
    </w:rPr>
  </w:style>
  <w:style w:type="paragraph" w:customStyle="1" w:styleId="10">
    <w:name w:val="Название1"/>
    <w:basedOn w:val="a"/>
    <w:rsid w:val="0055777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557773"/>
    <w:pPr>
      <w:suppressLineNumbers/>
    </w:pPr>
    <w:rPr>
      <w:rFonts w:cs="Tahoma"/>
    </w:rPr>
  </w:style>
  <w:style w:type="paragraph" w:styleId="a7">
    <w:name w:val="Balloon Text"/>
    <w:basedOn w:val="a"/>
    <w:rsid w:val="0055777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C17C3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3B1AEE"/>
    <w:pPr>
      <w:ind w:left="720"/>
      <w:contextualSpacing/>
    </w:pPr>
  </w:style>
  <w:style w:type="character" w:customStyle="1" w:styleId="extended-textshort">
    <w:name w:val="extended-text__short"/>
    <w:basedOn w:val="a0"/>
    <w:rsid w:val="000E2FE1"/>
  </w:style>
  <w:style w:type="character" w:customStyle="1" w:styleId="2">
    <w:name w:val="Основной текст (2)_"/>
    <w:basedOn w:val="a0"/>
    <w:link w:val="20"/>
    <w:rsid w:val="00E017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7CA"/>
    <w:pPr>
      <w:widowControl w:val="0"/>
      <w:shd w:val="clear" w:color="auto" w:fill="FFFFFF"/>
      <w:suppressAutoHyphens w:val="0"/>
      <w:spacing w:after="240" w:line="324" w:lineRule="exact"/>
    </w:pPr>
    <w:rPr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843BE"/>
    <w:rPr>
      <w:sz w:val="24"/>
      <w:szCs w:val="24"/>
      <w:lang w:eastAsia="ar-SA"/>
    </w:rPr>
  </w:style>
  <w:style w:type="character" w:customStyle="1" w:styleId="13">
    <w:name w:val="Основной текст Знак1"/>
    <w:uiPriority w:val="99"/>
    <w:rsid w:val="008D4109"/>
    <w:rPr>
      <w:sz w:val="27"/>
      <w:szCs w:val="27"/>
      <w:shd w:val="clear" w:color="auto" w:fill="FFFFFF"/>
    </w:rPr>
  </w:style>
  <w:style w:type="paragraph" w:styleId="a9">
    <w:name w:val="Body Text Indent"/>
    <w:basedOn w:val="a"/>
    <w:link w:val="aa"/>
    <w:rsid w:val="00D454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45420"/>
    <w:rPr>
      <w:sz w:val="24"/>
      <w:szCs w:val="24"/>
      <w:lang w:eastAsia="ar-SA"/>
    </w:rPr>
  </w:style>
  <w:style w:type="character" w:customStyle="1" w:styleId="21">
    <w:name w:val="Основной текст (2) + Полужирный"/>
    <w:rsid w:val="00334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7686-A19D-4784-A9D3-120356C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15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Александр</dc:creator>
  <cp:keywords/>
  <dc:description/>
  <cp:lastModifiedBy>Administratsiya03</cp:lastModifiedBy>
  <cp:revision>58</cp:revision>
  <cp:lastPrinted>2022-10-10T09:06:00Z</cp:lastPrinted>
  <dcterms:created xsi:type="dcterms:W3CDTF">2019-04-03T17:20:00Z</dcterms:created>
  <dcterms:modified xsi:type="dcterms:W3CDTF">2022-10-12T07:10:00Z</dcterms:modified>
</cp:coreProperties>
</file>